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5070"/>
        <w:gridCol w:w="5103"/>
      </w:tblGrid>
      <w:tr w:rsidR="00647CA4" w:rsidRPr="00CC0798" w14:paraId="0DCC27B5" w14:textId="77777777">
        <w:trPr>
          <w:trHeight w:hRule="exact" w:val="1702"/>
        </w:trPr>
        <w:tc>
          <w:tcPr>
            <w:tcW w:w="5070" w:type="dxa"/>
          </w:tcPr>
          <w:p w14:paraId="50625468" w14:textId="19912577" w:rsidR="00647CA4" w:rsidRPr="00CC0798" w:rsidRDefault="005C4520">
            <w:pPr>
              <w:rPr>
                <w:rFonts w:ascii="Arial" w:hAnsi="Arial"/>
                <w:sz w:val="18"/>
                <w:szCs w:val="18"/>
              </w:rPr>
            </w:pPr>
            <w:r w:rsidRPr="00CC0798">
              <w:rPr>
                <w:rFonts w:ascii="Arial" w:hAnsi="Arial"/>
                <w:noProof/>
                <w:sz w:val="18"/>
                <w:szCs w:val="18"/>
              </w:rPr>
              <w:drawing>
                <wp:inline distT="0" distB="0" distL="0" distR="0" wp14:anchorId="012B613B" wp14:editId="5E165393">
                  <wp:extent cx="1190625" cy="1009650"/>
                  <wp:effectExtent l="0" t="0" r="0" b="0"/>
                  <wp:docPr id="2" name="Picture 1" descr="C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TT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009650"/>
                          </a:xfrm>
                          <a:prstGeom prst="rect">
                            <a:avLst/>
                          </a:prstGeom>
                          <a:noFill/>
                          <a:ln>
                            <a:noFill/>
                          </a:ln>
                        </pic:spPr>
                      </pic:pic>
                    </a:graphicData>
                  </a:graphic>
                </wp:inline>
              </w:drawing>
            </w:r>
          </w:p>
        </w:tc>
        <w:tc>
          <w:tcPr>
            <w:tcW w:w="5103" w:type="dxa"/>
            <w:vAlign w:val="center"/>
          </w:tcPr>
          <w:p w14:paraId="674CF126" w14:textId="77777777" w:rsidR="00647CA4" w:rsidRPr="00CC0798" w:rsidRDefault="00647CA4">
            <w:pPr>
              <w:pStyle w:val="Heading1"/>
              <w:rPr>
                <w:sz w:val="18"/>
                <w:szCs w:val="18"/>
              </w:rPr>
            </w:pPr>
            <w:r w:rsidRPr="00CC0798">
              <w:rPr>
                <w:sz w:val="18"/>
                <w:szCs w:val="18"/>
              </w:rPr>
              <w:t>Risk Assessment</w:t>
            </w:r>
          </w:p>
        </w:tc>
      </w:tr>
      <w:tr w:rsidR="00647CA4" w:rsidRPr="00CC0798" w14:paraId="315497BB" w14:textId="77777777">
        <w:trPr>
          <w:trHeight w:hRule="exact" w:val="440"/>
        </w:trPr>
        <w:tc>
          <w:tcPr>
            <w:tcW w:w="5070" w:type="dxa"/>
            <w:vAlign w:val="center"/>
          </w:tcPr>
          <w:p w14:paraId="60ADE93A" w14:textId="77777777" w:rsidR="005C4520" w:rsidRPr="00CC0798" w:rsidRDefault="005C4520" w:rsidP="00596BED">
            <w:pPr>
              <w:rPr>
                <w:rFonts w:ascii="Arial" w:hAnsi="Arial"/>
                <w:b/>
                <w:sz w:val="18"/>
                <w:szCs w:val="18"/>
              </w:rPr>
            </w:pPr>
          </w:p>
          <w:p w14:paraId="6C1C099E" w14:textId="160C2515" w:rsidR="00647CA4" w:rsidRPr="00CC0798" w:rsidRDefault="00647CA4" w:rsidP="001E048B">
            <w:pPr>
              <w:rPr>
                <w:rFonts w:ascii="Arial" w:hAnsi="Arial"/>
                <w:b/>
                <w:sz w:val="18"/>
                <w:szCs w:val="18"/>
              </w:rPr>
            </w:pPr>
            <w:r w:rsidRPr="00CC0798">
              <w:rPr>
                <w:rFonts w:ascii="Arial" w:hAnsi="Arial"/>
                <w:b/>
                <w:sz w:val="18"/>
                <w:szCs w:val="18"/>
              </w:rPr>
              <w:t>Course/Road(s) Assessed</w:t>
            </w:r>
            <w:r w:rsidR="009E6E05" w:rsidRPr="00CC0798">
              <w:rPr>
                <w:rFonts w:ascii="Arial" w:hAnsi="Arial"/>
                <w:b/>
                <w:sz w:val="18"/>
                <w:szCs w:val="18"/>
              </w:rPr>
              <w:t>:</w:t>
            </w:r>
            <w:r w:rsidRPr="00CC0798">
              <w:rPr>
                <w:rFonts w:ascii="Arial" w:hAnsi="Arial"/>
                <w:b/>
                <w:sz w:val="18"/>
                <w:szCs w:val="18"/>
              </w:rPr>
              <w:t xml:space="preserve"> </w:t>
            </w:r>
            <w:r w:rsidR="00A84390" w:rsidRPr="00CC0798">
              <w:rPr>
                <w:rFonts w:ascii="Arial" w:hAnsi="Arial"/>
                <w:b/>
                <w:sz w:val="18"/>
                <w:szCs w:val="18"/>
              </w:rPr>
              <w:t xml:space="preserve"> </w:t>
            </w:r>
            <w:r w:rsidR="00A76BF2" w:rsidRPr="00CC0798">
              <w:rPr>
                <w:rFonts w:ascii="Arial" w:hAnsi="Arial"/>
                <w:b/>
                <w:sz w:val="18"/>
                <w:szCs w:val="18"/>
              </w:rPr>
              <w:t xml:space="preserve">Club </w:t>
            </w:r>
            <w:r w:rsidR="00395544">
              <w:rPr>
                <w:rFonts w:ascii="Arial" w:hAnsi="Arial"/>
                <w:b/>
                <w:sz w:val="18"/>
                <w:szCs w:val="18"/>
              </w:rPr>
              <w:t>10</w:t>
            </w:r>
            <w:r w:rsidR="002019E1">
              <w:rPr>
                <w:rFonts w:ascii="Arial" w:hAnsi="Arial"/>
                <w:b/>
                <w:sz w:val="18"/>
                <w:szCs w:val="18"/>
              </w:rPr>
              <w:t xml:space="preserve"> JC/</w:t>
            </w:r>
            <w:r w:rsidR="00395544">
              <w:rPr>
                <w:rFonts w:ascii="Arial" w:hAnsi="Arial"/>
                <w:b/>
                <w:sz w:val="18"/>
                <w:szCs w:val="18"/>
              </w:rPr>
              <w:t>10</w:t>
            </w:r>
            <w:r w:rsidR="00A76BF2" w:rsidRPr="00CC0798">
              <w:rPr>
                <w:rFonts w:ascii="Arial" w:hAnsi="Arial"/>
                <w:b/>
                <w:sz w:val="18"/>
                <w:szCs w:val="18"/>
              </w:rPr>
              <w:t>E</w:t>
            </w:r>
            <w:r w:rsidR="00395544">
              <w:rPr>
                <w:rFonts w:ascii="Arial" w:hAnsi="Arial"/>
                <w:b/>
                <w:sz w:val="18"/>
                <w:szCs w:val="18"/>
              </w:rPr>
              <w:t>S</w:t>
            </w:r>
            <w:r w:rsidR="00A84390" w:rsidRPr="00CC0798">
              <w:rPr>
                <w:rFonts w:ascii="Arial" w:hAnsi="Arial"/>
                <w:b/>
                <w:sz w:val="18"/>
                <w:szCs w:val="18"/>
              </w:rPr>
              <w:t xml:space="preserve">   </w:t>
            </w:r>
          </w:p>
        </w:tc>
        <w:tc>
          <w:tcPr>
            <w:tcW w:w="5103" w:type="dxa"/>
          </w:tcPr>
          <w:p w14:paraId="0AA9DB74" w14:textId="79A1D375" w:rsidR="00647CA4" w:rsidRPr="00CC0798" w:rsidRDefault="00A84390" w:rsidP="00773B67">
            <w:pPr>
              <w:rPr>
                <w:rFonts w:ascii="Arial" w:hAnsi="Arial"/>
                <w:b/>
                <w:sz w:val="18"/>
                <w:szCs w:val="18"/>
              </w:rPr>
            </w:pPr>
            <w:r w:rsidRPr="00CC0798">
              <w:rPr>
                <w:rFonts w:ascii="Arial" w:hAnsi="Arial"/>
                <w:b/>
                <w:sz w:val="18"/>
                <w:szCs w:val="18"/>
              </w:rPr>
              <w:t xml:space="preserve">  </w:t>
            </w:r>
            <w:r w:rsidR="007A46E0" w:rsidRPr="00CC0798">
              <w:rPr>
                <w:rFonts w:ascii="Arial" w:hAnsi="Arial"/>
                <w:b/>
                <w:sz w:val="18"/>
                <w:szCs w:val="18"/>
              </w:rPr>
              <w:t>Course</w:t>
            </w:r>
            <w:r w:rsidR="009E6E05" w:rsidRPr="00CC0798">
              <w:rPr>
                <w:rFonts w:ascii="Arial" w:hAnsi="Arial"/>
                <w:b/>
                <w:sz w:val="18"/>
                <w:szCs w:val="18"/>
              </w:rPr>
              <w:t>:</w:t>
            </w:r>
            <w:r w:rsidR="007A46E0" w:rsidRPr="00CC0798">
              <w:rPr>
                <w:rFonts w:ascii="Arial" w:hAnsi="Arial"/>
                <w:b/>
                <w:sz w:val="18"/>
                <w:szCs w:val="18"/>
              </w:rPr>
              <w:t xml:space="preserve"> </w:t>
            </w:r>
            <w:r w:rsidR="00036DF0">
              <w:rPr>
                <w:rFonts w:ascii="Arial" w:hAnsi="Arial"/>
                <w:b/>
                <w:sz w:val="18"/>
                <w:szCs w:val="18"/>
              </w:rPr>
              <w:t>10</w:t>
            </w:r>
            <w:r w:rsidR="009834BE" w:rsidRPr="00CC0798">
              <w:rPr>
                <w:rFonts w:ascii="Arial" w:hAnsi="Arial"/>
                <w:b/>
                <w:sz w:val="18"/>
                <w:szCs w:val="18"/>
              </w:rPr>
              <w:t xml:space="preserve"> miles on A50, </w:t>
            </w:r>
            <w:r w:rsidR="00773B67">
              <w:rPr>
                <w:rFonts w:ascii="Arial" w:hAnsi="Arial"/>
                <w:b/>
                <w:sz w:val="18"/>
                <w:szCs w:val="18"/>
              </w:rPr>
              <w:t xml:space="preserve">and </w:t>
            </w:r>
            <w:proofErr w:type="spellStart"/>
            <w:r w:rsidR="00773B67">
              <w:rPr>
                <w:rFonts w:ascii="Arial" w:hAnsi="Arial"/>
                <w:b/>
                <w:sz w:val="18"/>
                <w:szCs w:val="18"/>
              </w:rPr>
              <w:t>Swineyard</w:t>
            </w:r>
            <w:proofErr w:type="spellEnd"/>
            <w:r w:rsidR="00773B67">
              <w:rPr>
                <w:rFonts w:ascii="Arial" w:hAnsi="Arial"/>
                <w:b/>
                <w:sz w:val="18"/>
                <w:szCs w:val="18"/>
              </w:rPr>
              <w:t xml:space="preserve"> Lane</w:t>
            </w:r>
            <w:r w:rsidR="00FF5DC9">
              <w:rPr>
                <w:rFonts w:ascii="Arial" w:hAnsi="Arial"/>
                <w:b/>
                <w:sz w:val="18"/>
                <w:szCs w:val="18"/>
              </w:rPr>
              <w:t>/</w:t>
            </w:r>
            <w:proofErr w:type="spellStart"/>
            <w:r w:rsidR="00FF5DC9">
              <w:rPr>
                <w:rFonts w:ascii="Arial" w:hAnsi="Arial"/>
                <w:b/>
                <w:sz w:val="18"/>
                <w:szCs w:val="18"/>
              </w:rPr>
              <w:t>Barleycastle</w:t>
            </w:r>
            <w:proofErr w:type="spellEnd"/>
            <w:r w:rsidR="00FF5DC9">
              <w:rPr>
                <w:rFonts w:ascii="Arial" w:hAnsi="Arial"/>
                <w:b/>
                <w:sz w:val="18"/>
                <w:szCs w:val="18"/>
              </w:rPr>
              <w:t xml:space="preserve"> Lane</w:t>
            </w:r>
            <w:r w:rsidR="00773B67">
              <w:rPr>
                <w:rFonts w:ascii="Arial" w:hAnsi="Arial"/>
                <w:b/>
                <w:sz w:val="18"/>
                <w:szCs w:val="18"/>
              </w:rPr>
              <w:t xml:space="preserve">, </w:t>
            </w:r>
            <w:r w:rsidR="009834BE" w:rsidRPr="00CC0798">
              <w:rPr>
                <w:rFonts w:ascii="Arial" w:hAnsi="Arial"/>
                <w:b/>
                <w:sz w:val="18"/>
                <w:szCs w:val="18"/>
              </w:rPr>
              <w:t xml:space="preserve">High </w:t>
            </w:r>
            <w:proofErr w:type="spellStart"/>
            <w:r w:rsidR="009834BE" w:rsidRPr="00CC0798">
              <w:rPr>
                <w:rFonts w:ascii="Arial" w:hAnsi="Arial"/>
                <w:b/>
                <w:sz w:val="18"/>
                <w:szCs w:val="18"/>
              </w:rPr>
              <w:t>Legh</w:t>
            </w:r>
            <w:proofErr w:type="spellEnd"/>
            <w:r w:rsidR="009834BE" w:rsidRPr="00CC0798">
              <w:rPr>
                <w:rFonts w:ascii="Arial" w:hAnsi="Arial"/>
                <w:b/>
                <w:sz w:val="18"/>
                <w:szCs w:val="18"/>
              </w:rPr>
              <w:t>, Cheshire</w:t>
            </w:r>
          </w:p>
        </w:tc>
      </w:tr>
      <w:tr w:rsidR="00647CA4" w:rsidRPr="00CC0798" w14:paraId="4C63FFCF" w14:textId="77777777">
        <w:trPr>
          <w:trHeight w:hRule="exact" w:val="440"/>
        </w:trPr>
        <w:tc>
          <w:tcPr>
            <w:tcW w:w="5070" w:type="dxa"/>
            <w:vAlign w:val="center"/>
          </w:tcPr>
          <w:p w14:paraId="49F8A4D7" w14:textId="77777777" w:rsidR="005C4520" w:rsidRPr="00CC0798" w:rsidRDefault="005C4520" w:rsidP="00596BED">
            <w:pPr>
              <w:pStyle w:val="Heading2"/>
              <w:rPr>
                <w:b/>
                <w:sz w:val="18"/>
                <w:szCs w:val="18"/>
              </w:rPr>
            </w:pPr>
          </w:p>
          <w:p w14:paraId="154DA951" w14:textId="118382C7" w:rsidR="00647CA4" w:rsidRPr="00CC0798" w:rsidRDefault="00647CA4" w:rsidP="00036DF0">
            <w:pPr>
              <w:pStyle w:val="Heading2"/>
              <w:rPr>
                <w:b/>
                <w:sz w:val="18"/>
                <w:szCs w:val="18"/>
              </w:rPr>
            </w:pPr>
            <w:r w:rsidRPr="00CC0798">
              <w:rPr>
                <w:b/>
                <w:sz w:val="18"/>
                <w:szCs w:val="18"/>
              </w:rPr>
              <w:t>Date of Assessment</w:t>
            </w:r>
            <w:r w:rsidR="009E6E05" w:rsidRPr="00CC0798">
              <w:rPr>
                <w:b/>
                <w:sz w:val="18"/>
                <w:szCs w:val="18"/>
              </w:rPr>
              <w:t xml:space="preserve">/Review: </w:t>
            </w:r>
            <w:r w:rsidR="00387011">
              <w:rPr>
                <w:b/>
                <w:sz w:val="18"/>
                <w:szCs w:val="18"/>
              </w:rPr>
              <w:t>12 April 2023</w:t>
            </w:r>
          </w:p>
        </w:tc>
        <w:tc>
          <w:tcPr>
            <w:tcW w:w="5103" w:type="dxa"/>
            <w:vAlign w:val="center"/>
          </w:tcPr>
          <w:p w14:paraId="5F654DBC" w14:textId="06747DAE" w:rsidR="00647CA4" w:rsidRPr="00CC0798" w:rsidRDefault="00647CA4" w:rsidP="00387011">
            <w:pPr>
              <w:rPr>
                <w:rFonts w:ascii="Arial" w:hAnsi="Arial"/>
                <w:b/>
                <w:sz w:val="18"/>
                <w:szCs w:val="18"/>
              </w:rPr>
            </w:pPr>
            <w:r w:rsidRPr="00CC0798">
              <w:rPr>
                <w:rFonts w:ascii="Arial" w:hAnsi="Arial"/>
                <w:b/>
                <w:sz w:val="18"/>
                <w:szCs w:val="18"/>
              </w:rPr>
              <w:t>Name of Assessor</w:t>
            </w:r>
            <w:r w:rsidR="009251F7">
              <w:rPr>
                <w:rFonts w:ascii="Arial" w:hAnsi="Arial"/>
                <w:b/>
                <w:sz w:val="18"/>
                <w:szCs w:val="18"/>
              </w:rPr>
              <w:t>s</w:t>
            </w:r>
            <w:r w:rsidR="009E6E05" w:rsidRPr="00CC0798">
              <w:rPr>
                <w:rFonts w:ascii="Arial" w:hAnsi="Arial"/>
                <w:b/>
                <w:sz w:val="18"/>
                <w:szCs w:val="18"/>
              </w:rPr>
              <w:t>:</w:t>
            </w:r>
            <w:r w:rsidRPr="00CC0798">
              <w:rPr>
                <w:rFonts w:ascii="Arial" w:hAnsi="Arial"/>
                <w:b/>
                <w:sz w:val="18"/>
                <w:szCs w:val="18"/>
              </w:rPr>
              <w:t xml:space="preserve"> </w:t>
            </w:r>
            <w:r w:rsidR="00387011">
              <w:rPr>
                <w:rFonts w:ascii="Arial" w:hAnsi="Arial"/>
                <w:b/>
                <w:sz w:val="18"/>
                <w:szCs w:val="18"/>
              </w:rPr>
              <w:t>David Wingate</w:t>
            </w:r>
          </w:p>
        </w:tc>
      </w:tr>
    </w:tbl>
    <w:p w14:paraId="33599239" w14:textId="62D8B0F5" w:rsidR="00647CA4" w:rsidRPr="00CC0798" w:rsidRDefault="00647CA4">
      <w:pPr>
        <w:rPr>
          <w:rFonts w:ascii="Arial" w:hAnsi="Arial"/>
          <w:sz w:val="18"/>
          <w:szCs w:val="18"/>
        </w:rPr>
      </w:pPr>
    </w:p>
    <w:p w14:paraId="2E099394" w14:textId="77777777" w:rsidR="005C4520" w:rsidRPr="00CC0798" w:rsidRDefault="005C4520">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B27C86" w:rsidRPr="00CC0798" w14:paraId="5DAF3690" w14:textId="77777777" w:rsidTr="007A5CD7">
        <w:trPr>
          <w:trHeight w:val="1268"/>
        </w:trPr>
        <w:tc>
          <w:tcPr>
            <w:tcW w:w="10420" w:type="dxa"/>
            <w:shd w:val="clear" w:color="auto" w:fill="auto"/>
          </w:tcPr>
          <w:p w14:paraId="0E4B6F60" w14:textId="77777777" w:rsidR="00A84390" w:rsidRPr="00CC0798" w:rsidRDefault="00A84390" w:rsidP="00B27C86">
            <w:pPr>
              <w:rPr>
                <w:rFonts w:ascii="Arial" w:hAnsi="Arial"/>
                <w:b/>
                <w:sz w:val="18"/>
                <w:szCs w:val="18"/>
              </w:rPr>
            </w:pPr>
          </w:p>
          <w:p w14:paraId="35F53077" w14:textId="77777777" w:rsidR="00773B67" w:rsidRDefault="00B27C86" w:rsidP="00773B67">
            <w:pPr>
              <w:rPr>
                <w:rFonts w:ascii="Arial" w:hAnsi="Arial"/>
                <w:b/>
                <w:sz w:val="18"/>
                <w:szCs w:val="18"/>
              </w:rPr>
            </w:pPr>
            <w:r w:rsidRPr="00CC0798">
              <w:rPr>
                <w:rFonts w:ascii="Arial" w:hAnsi="Arial"/>
                <w:b/>
                <w:sz w:val="18"/>
                <w:szCs w:val="18"/>
              </w:rPr>
              <w:t>Course D</w:t>
            </w:r>
            <w:r w:rsidR="00E10281" w:rsidRPr="00CC0798">
              <w:rPr>
                <w:rFonts w:ascii="Arial" w:hAnsi="Arial"/>
                <w:b/>
                <w:sz w:val="18"/>
                <w:szCs w:val="18"/>
              </w:rPr>
              <w:t>e</w:t>
            </w:r>
            <w:r w:rsidRPr="00CC0798">
              <w:rPr>
                <w:rFonts w:ascii="Arial" w:hAnsi="Arial"/>
                <w:b/>
                <w:sz w:val="18"/>
                <w:szCs w:val="18"/>
              </w:rPr>
              <w:t>scription:</w:t>
            </w:r>
            <w:r w:rsidR="00741F31" w:rsidRPr="00CC0798">
              <w:rPr>
                <w:rFonts w:ascii="Arial" w:hAnsi="Arial"/>
                <w:b/>
                <w:sz w:val="18"/>
                <w:szCs w:val="18"/>
              </w:rPr>
              <w:t xml:space="preserve">  </w:t>
            </w:r>
          </w:p>
          <w:sdt>
            <w:sdtPr>
              <w:rPr>
                <w:rFonts w:ascii="Arial" w:hAnsi="Arial" w:cs="Arial"/>
                <w:sz w:val="18"/>
                <w:szCs w:val="18"/>
                <w:shd w:val="clear" w:color="auto" w:fill="FFFFFF"/>
              </w:rPr>
              <w:id w:val="154735505"/>
              <w:placeholder>
                <w:docPart w:val="5F89E25632F9489282BA1E2A4288AC89"/>
              </w:placeholder>
            </w:sdtPr>
            <w:sdtEndPr/>
            <w:sdtContent>
              <w:p w14:paraId="00F35719" w14:textId="42345639" w:rsidR="00773B67" w:rsidRPr="00773B67" w:rsidRDefault="00773B67" w:rsidP="00773B67">
                <w:pPr>
                  <w:rPr>
                    <w:rFonts w:ascii="Arial" w:hAnsi="Arial" w:cs="Arial"/>
                    <w:sz w:val="18"/>
                    <w:szCs w:val="18"/>
                    <w:shd w:val="clear" w:color="auto" w:fill="FFFFFF"/>
                  </w:rPr>
                </w:pPr>
                <w:r w:rsidRPr="00773B67">
                  <w:rPr>
                    <w:rFonts w:ascii="Arial" w:hAnsi="Arial" w:cs="Arial"/>
                    <w:sz w:val="18"/>
                    <w:szCs w:val="18"/>
                    <w:shd w:val="clear" w:color="auto" w:fill="FFFFFF"/>
                  </w:rPr>
                  <w:t xml:space="preserve">Start on A50 just </w:t>
                </w:r>
                <w:r w:rsidR="00395544">
                  <w:rPr>
                    <w:rFonts w:ascii="Arial" w:hAnsi="Arial" w:cs="Arial"/>
                    <w:sz w:val="18"/>
                    <w:szCs w:val="18"/>
                    <w:shd w:val="clear" w:color="auto" w:fill="FFFFFF"/>
                  </w:rPr>
                  <w:t>after Bear’s Paw public house car park, outside Orchard Service Station</w:t>
                </w:r>
              </w:p>
              <w:p w14:paraId="12610505" w14:textId="77777777" w:rsidR="00773B67" w:rsidRPr="00773B67" w:rsidRDefault="00773B67" w:rsidP="00773B67">
                <w:pPr>
                  <w:rPr>
                    <w:rFonts w:ascii="Arial" w:hAnsi="Arial" w:cs="Arial"/>
                    <w:sz w:val="18"/>
                    <w:szCs w:val="18"/>
                    <w:shd w:val="clear" w:color="auto" w:fill="FFFFFF"/>
                  </w:rPr>
                </w:pPr>
                <w:r w:rsidRPr="00773B67">
                  <w:rPr>
                    <w:rFonts w:ascii="Arial" w:hAnsi="Arial" w:cs="Arial"/>
                    <w:sz w:val="18"/>
                    <w:szCs w:val="18"/>
                    <w:shd w:val="clear" w:color="auto" w:fill="FFFFFF"/>
                  </w:rPr>
                  <w:t>Ride in an Easterly direction on A50 for approximately 2.40 miles and circle the roundabout</w:t>
                </w:r>
              </w:p>
              <w:p w14:paraId="2F0A475E" w14:textId="77777777" w:rsidR="00773B67" w:rsidRPr="00773B67" w:rsidRDefault="00773B67" w:rsidP="00773B67">
                <w:pPr>
                  <w:rPr>
                    <w:rFonts w:ascii="Arial" w:hAnsi="Arial" w:cs="Arial"/>
                    <w:sz w:val="18"/>
                    <w:szCs w:val="18"/>
                    <w:shd w:val="clear" w:color="auto" w:fill="FFFFFF"/>
                  </w:rPr>
                </w:pPr>
                <w:r w:rsidRPr="00773B67">
                  <w:rPr>
                    <w:rFonts w:ascii="Arial" w:hAnsi="Arial" w:cs="Arial"/>
                    <w:sz w:val="18"/>
                    <w:szCs w:val="18"/>
                    <w:shd w:val="clear" w:color="auto" w:fill="FFFFFF"/>
                  </w:rPr>
                  <w:t xml:space="preserve">Ride in a westerly direction on A50 and turn left into </w:t>
                </w:r>
                <w:proofErr w:type="spellStart"/>
                <w:r w:rsidRPr="00773B67">
                  <w:rPr>
                    <w:rFonts w:ascii="Arial" w:hAnsi="Arial" w:cs="Arial"/>
                    <w:sz w:val="18"/>
                    <w:szCs w:val="18"/>
                    <w:shd w:val="clear" w:color="auto" w:fill="FFFFFF"/>
                  </w:rPr>
                  <w:t>Swineyard</w:t>
                </w:r>
                <w:proofErr w:type="spellEnd"/>
                <w:r w:rsidRPr="00773B67">
                  <w:rPr>
                    <w:rFonts w:ascii="Arial" w:hAnsi="Arial" w:cs="Arial"/>
                    <w:sz w:val="18"/>
                    <w:szCs w:val="18"/>
                    <w:shd w:val="clear" w:color="auto" w:fill="FFFFFF"/>
                  </w:rPr>
                  <w:t xml:space="preserve"> Lane after approximately 4.95 miles</w:t>
                </w:r>
              </w:p>
              <w:p w14:paraId="3860A91E" w14:textId="68E154AF" w:rsidR="00773B67" w:rsidRPr="00773B67" w:rsidRDefault="00773B67" w:rsidP="00773B67">
                <w:pPr>
                  <w:rPr>
                    <w:rFonts w:ascii="Arial" w:hAnsi="Arial" w:cs="Arial"/>
                    <w:sz w:val="18"/>
                    <w:szCs w:val="18"/>
                    <w:shd w:val="clear" w:color="auto" w:fill="FFFFFF"/>
                  </w:rPr>
                </w:pPr>
                <w:r w:rsidRPr="00773B67">
                  <w:rPr>
                    <w:rFonts w:ascii="Arial" w:hAnsi="Arial" w:cs="Arial"/>
                    <w:sz w:val="18"/>
                    <w:szCs w:val="18"/>
                    <w:shd w:val="clear" w:color="auto" w:fill="FFFFFF"/>
                  </w:rPr>
                  <w:t xml:space="preserve">Ride in a </w:t>
                </w:r>
                <w:r w:rsidR="00395544">
                  <w:rPr>
                    <w:rFonts w:ascii="Arial" w:hAnsi="Arial" w:cs="Arial"/>
                    <w:sz w:val="18"/>
                    <w:szCs w:val="18"/>
                    <w:shd w:val="clear" w:color="auto" w:fill="FFFFFF"/>
                  </w:rPr>
                  <w:t>westerly</w:t>
                </w:r>
                <w:r w:rsidRPr="00773B67">
                  <w:rPr>
                    <w:rFonts w:ascii="Arial" w:hAnsi="Arial" w:cs="Arial"/>
                    <w:sz w:val="18"/>
                    <w:szCs w:val="18"/>
                    <w:shd w:val="clear" w:color="auto" w:fill="FFFFFF"/>
                  </w:rPr>
                  <w:t xml:space="preserve"> direction on </w:t>
                </w:r>
                <w:proofErr w:type="spellStart"/>
                <w:r w:rsidRPr="00773B67">
                  <w:rPr>
                    <w:rFonts w:ascii="Arial" w:hAnsi="Arial" w:cs="Arial"/>
                    <w:sz w:val="18"/>
                    <w:szCs w:val="18"/>
                    <w:shd w:val="clear" w:color="auto" w:fill="FFFFFF"/>
                  </w:rPr>
                  <w:t>Swineyard</w:t>
                </w:r>
                <w:proofErr w:type="spellEnd"/>
                <w:r w:rsidRPr="00773B67">
                  <w:rPr>
                    <w:rFonts w:ascii="Arial" w:hAnsi="Arial" w:cs="Arial"/>
                    <w:sz w:val="18"/>
                    <w:szCs w:val="18"/>
                    <w:shd w:val="clear" w:color="auto" w:fill="FFFFFF"/>
                  </w:rPr>
                  <w:t xml:space="preserve"> Lane</w:t>
                </w:r>
                <w:r w:rsidR="0071312E">
                  <w:rPr>
                    <w:rFonts w:ascii="Arial" w:hAnsi="Arial" w:cs="Arial"/>
                    <w:sz w:val="18"/>
                    <w:szCs w:val="18"/>
                    <w:shd w:val="clear" w:color="auto" w:fill="FFFFFF"/>
                  </w:rPr>
                  <w:t xml:space="preserve">, which becomes </w:t>
                </w:r>
                <w:proofErr w:type="spellStart"/>
                <w:r w:rsidR="0071312E">
                  <w:rPr>
                    <w:rFonts w:ascii="Arial" w:hAnsi="Arial" w:cs="Arial"/>
                    <w:sz w:val="18"/>
                    <w:szCs w:val="18"/>
                    <w:shd w:val="clear" w:color="auto" w:fill="FFFFFF"/>
                  </w:rPr>
                  <w:t>Barleycastle</w:t>
                </w:r>
                <w:proofErr w:type="spellEnd"/>
                <w:r w:rsidR="0071312E">
                  <w:rPr>
                    <w:rFonts w:ascii="Arial" w:hAnsi="Arial" w:cs="Arial"/>
                    <w:sz w:val="18"/>
                    <w:szCs w:val="18"/>
                    <w:shd w:val="clear" w:color="auto" w:fill="FFFFFF"/>
                  </w:rPr>
                  <w:t xml:space="preserve"> Lane,</w:t>
                </w:r>
                <w:r w:rsidRPr="00773B67">
                  <w:rPr>
                    <w:rFonts w:ascii="Arial" w:hAnsi="Arial" w:cs="Arial"/>
                    <w:sz w:val="18"/>
                    <w:szCs w:val="18"/>
                    <w:shd w:val="clear" w:color="auto" w:fill="FFFFFF"/>
                  </w:rPr>
                  <w:t xml:space="preserve"> until first roundabout after approximately 8.10 miles and circle the roundabout</w:t>
                </w:r>
              </w:p>
              <w:p w14:paraId="626B9200" w14:textId="0465BA6F" w:rsidR="00773B67" w:rsidRPr="00773B67" w:rsidRDefault="00773B67" w:rsidP="00395544">
                <w:pPr>
                  <w:rPr>
                    <w:rFonts w:ascii="Arial" w:hAnsi="Arial" w:cs="Arial"/>
                    <w:sz w:val="18"/>
                    <w:szCs w:val="18"/>
                    <w:shd w:val="clear" w:color="auto" w:fill="FFFFFF"/>
                  </w:rPr>
                </w:pPr>
                <w:r w:rsidRPr="00773B67">
                  <w:rPr>
                    <w:rFonts w:ascii="Arial" w:hAnsi="Arial" w:cs="Arial"/>
                    <w:sz w:val="18"/>
                    <w:szCs w:val="18"/>
                    <w:shd w:val="clear" w:color="auto" w:fill="FFFFFF"/>
                  </w:rPr>
                  <w:t xml:space="preserve">Ride in a </w:t>
                </w:r>
                <w:r w:rsidR="00395544">
                  <w:rPr>
                    <w:rFonts w:ascii="Arial" w:hAnsi="Arial" w:cs="Arial"/>
                    <w:sz w:val="18"/>
                    <w:szCs w:val="18"/>
                    <w:shd w:val="clear" w:color="auto" w:fill="FFFFFF"/>
                  </w:rPr>
                  <w:t>easterly</w:t>
                </w:r>
                <w:r w:rsidRPr="00773B67">
                  <w:rPr>
                    <w:rFonts w:ascii="Arial" w:hAnsi="Arial" w:cs="Arial"/>
                    <w:sz w:val="18"/>
                    <w:szCs w:val="18"/>
                    <w:shd w:val="clear" w:color="auto" w:fill="FFFFFF"/>
                  </w:rPr>
                  <w:t xml:space="preserve"> direction on </w:t>
                </w:r>
                <w:proofErr w:type="spellStart"/>
                <w:r w:rsidR="0071312E">
                  <w:rPr>
                    <w:rFonts w:ascii="Arial" w:hAnsi="Arial" w:cs="Arial"/>
                    <w:sz w:val="18"/>
                    <w:szCs w:val="18"/>
                    <w:shd w:val="clear" w:color="auto" w:fill="FFFFFF"/>
                  </w:rPr>
                  <w:t>Barleycastle</w:t>
                </w:r>
                <w:proofErr w:type="spellEnd"/>
                <w:r w:rsidR="0071312E">
                  <w:rPr>
                    <w:rFonts w:ascii="Arial" w:hAnsi="Arial" w:cs="Arial"/>
                    <w:sz w:val="18"/>
                    <w:szCs w:val="18"/>
                    <w:shd w:val="clear" w:color="auto" w:fill="FFFFFF"/>
                  </w:rPr>
                  <w:t xml:space="preserve"> Lane / </w:t>
                </w:r>
                <w:proofErr w:type="spellStart"/>
                <w:r w:rsidRPr="00773B67">
                  <w:rPr>
                    <w:rFonts w:ascii="Arial" w:hAnsi="Arial" w:cs="Arial"/>
                    <w:sz w:val="18"/>
                    <w:szCs w:val="18"/>
                    <w:shd w:val="clear" w:color="auto" w:fill="FFFFFF"/>
                  </w:rPr>
                  <w:t>Swineyard</w:t>
                </w:r>
                <w:proofErr w:type="spellEnd"/>
                <w:r w:rsidRPr="00773B67">
                  <w:rPr>
                    <w:rFonts w:ascii="Arial" w:hAnsi="Arial" w:cs="Arial"/>
                    <w:sz w:val="18"/>
                    <w:szCs w:val="18"/>
                    <w:shd w:val="clear" w:color="auto" w:fill="FFFFFF"/>
                  </w:rPr>
                  <w:t xml:space="preserve"> Lane until </w:t>
                </w:r>
                <w:r w:rsidR="00395544">
                  <w:rPr>
                    <w:rFonts w:ascii="Arial" w:hAnsi="Arial" w:cs="Arial"/>
                    <w:sz w:val="18"/>
                    <w:szCs w:val="18"/>
                    <w:shd w:val="clear" w:color="auto" w:fill="FFFFFF"/>
                  </w:rPr>
                  <w:t xml:space="preserve">just after M6 bridge, the finish is </w:t>
                </w:r>
                <w:r w:rsidR="006B5CA2">
                  <w:rPr>
                    <w:rFonts w:ascii="Arial" w:hAnsi="Arial" w:cs="Arial"/>
                    <w:sz w:val="18"/>
                    <w:szCs w:val="18"/>
                    <w:shd w:val="clear" w:color="auto" w:fill="FFFFFF"/>
                  </w:rPr>
                  <w:t>just before</w:t>
                </w:r>
                <w:r w:rsidR="00395544">
                  <w:rPr>
                    <w:rFonts w:ascii="Arial" w:hAnsi="Arial" w:cs="Arial"/>
                    <w:sz w:val="18"/>
                    <w:szCs w:val="18"/>
                    <w:shd w:val="clear" w:color="auto" w:fill="FFFFFF"/>
                  </w:rPr>
                  <w:t xml:space="preserve"> Wither’s Lane on the l</w:t>
                </w:r>
                <w:r w:rsidR="006B5CA2">
                  <w:rPr>
                    <w:rFonts w:ascii="Arial" w:hAnsi="Arial" w:cs="Arial"/>
                    <w:sz w:val="18"/>
                    <w:szCs w:val="18"/>
                    <w:shd w:val="clear" w:color="auto" w:fill="FFFFFF"/>
                  </w:rPr>
                  <w:t>eft.</w:t>
                </w:r>
              </w:p>
              <w:p w14:paraId="326186E6" w14:textId="77777777" w:rsidR="00773B67" w:rsidRDefault="00744A69" w:rsidP="00773B67">
                <w:pPr>
                  <w:rPr>
                    <w:rFonts w:ascii="Arial" w:hAnsi="Arial" w:cs="Arial"/>
                    <w:sz w:val="18"/>
                    <w:szCs w:val="18"/>
                    <w:shd w:val="clear" w:color="auto" w:fill="FFFFFF"/>
                  </w:rPr>
                </w:pPr>
              </w:p>
            </w:sdtContent>
          </w:sdt>
          <w:p w14:paraId="33264198" w14:textId="1CC40D6E" w:rsidR="00E10281" w:rsidRPr="00CC0798" w:rsidRDefault="00E10281" w:rsidP="00046EBE">
            <w:pPr>
              <w:rPr>
                <w:rFonts w:ascii="Arial" w:hAnsi="Arial"/>
                <w:b/>
                <w:sz w:val="18"/>
                <w:szCs w:val="18"/>
              </w:rPr>
            </w:pPr>
          </w:p>
        </w:tc>
      </w:tr>
    </w:tbl>
    <w:p w14:paraId="25CD240E" w14:textId="77777777" w:rsidR="00B27C86" w:rsidRPr="00CC0798" w:rsidRDefault="00B27C86">
      <w:pPr>
        <w:rPr>
          <w:rFonts w:ascii="Arial" w:hAnsi="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CC0798" w14:paraId="7F6B4A3E" w14:textId="77777777">
        <w:trPr>
          <w:trHeight w:val="861"/>
        </w:trPr>
        <w:tc>
          <w:tcPr>
            <w:tcW w:w="10420" w:type="dxa"/>
            <w:shd w:val="clear" w:color="auto" w:fill="auto"/>
          </w:tcPr>
          <w:p w14:paraId="49ECFC96" w14:textId="77777777" w:rsidR="00A84390" w:rsidRPr="00CC0798" w:rsidRDefault="00A84390">
            <w:pPr>
              <w:rPr>
                <w:rFonts w:ascii="Arial" w:hAnsi="Arial"/>
                <w:b/>
                <w:sz w:val="18"/>
                <w:szCs w:val="18"/>
              </w:rPr>
            </w:pPr>
          </w:p>
          <w:p w14:paraId="23A2D59E" w14:textId="7DBECC3F" w:rsidR="00A84390" w:rsidRPr="00CC0798" w:rsidRDefault="00622307" w:rsidP="00596BED">
            <w:pPr>
              <w:rPr>
                <w:rFonts w:ascii="Arial" w:hAnsi="Arial"/>
                <w:sz w:val="18"/>
                <w:szCs w:val="18"/>
              </w:rPr>
            </w:pPr>
            <w:r w:rsidRPr="00CC0798">
              <w:rPr>
                <w:rFonts w:ascii="Arial" w:hAnsi="Arial"/>
                <w:b/>
                <w:sz w:val="18"/>
                <w:szCs w:val="18"/>
              </w:rPr>
              <w:t>Traffic Flows:</w:t>
            </w:r>
            <w:r w:rsidRPr="00CC0798">
              <w:rPr>
                <w:rFonts w:ascii="Arial" w:hAnsi="Arial"/>
                <w:sz w:val="18"/>
                <w:szCs w:val="18"/>
              </w:rPr>
              <w:t xml:space="preserve"> </w:t>
            </w:r>
            <w:r w:rsidR="009C0997">
              <w:rPr>
                <w:rFonts w:ascii="Arial" w:hAnsi="Arial"/>
                <w:sz w:val="18"/>
                <w:szCs w:val="18"/>
              </w:rPr>
              <w:t>Moderate at time of day event</w:t>
            </w:r>
            <w:r w:rsidR="00036DF0">
              <w:rPr>
                <w:rFonts w:ascii="Arial" w:hAnsi="Arial"/>
                <w:sz w:val="18"/>
                <w:szCs w:val="18"/>
              </w:rPr>
              <w:t xml:space="preserve"> take place (start times </w:t>
            </w:r>
            <w:r w:rsidR="00387011">
              <w:rPr>
                <w:rFonts w:ascii="Arial" w:hAnsi="Arial"/>
                <w:sz w:val="18"/>
                <w:szCs w:val="18"/>
              </w:rPr>
              <w:t xml:space="preserve">19:00 to </w:t>
            </w:r>
            <w:r w:rsidR="00036DF0">
              <w:rPr>
                <w:rFonts w:ascii="Arial" w:hAnsi="Arial"/>
                <w:sz w:val="18"/>
                <w:szCs w:val="18"/>
              </w:rPr>
              <w:t>19:3</w:t>
            </w:r>
            <w:r w:rsidR="00866474" w:rsidRPr="00CC0798">
              <w:rPr>
                <w:rFonts w:ascii="Arial" w:hAnsi="Arial"/>
                <w:sz w:val="18"/>
                <w:szCs w:val="18"/>
              </w:rPr>
              <w:t>0)</w:t>
            </w:r>
          </w:p>
          <w:p w14:paraId="347223B4" w14:textId="19D074F4" w:rsidR="00E10281" w:rsidRPr="00CC0798" w:rsidRDefault="00E10281" w:rsidP="00596BED">
            <w:pPr>
              <w:rPr>
                <w:rFonts w:ascii="Arial" w:hAnsi="Arial"/>
                <w:sz w:val="18"/>
                <w:szCs w:val="18"/>
              </w:rPr>
            </w:pPr>
          </w:p>
          <w:p w14:paraId="38E9E10C" w14:textId="77777777" w:rsidR="00335625" w:rsidRPr="00CC0798" w:rsidRDefault="00335625" w:rsidP="00596BED">
            <w:pPr>
              <w:rPr>
                <w:rFonts w:ascii="Arial" w:hAnsi="Arial"/>
                <w:sz w:val="18"/>
                <w:szCs w:val="18"/>
              </w:rPr>
            </w:pPr>
          </w:p>
        </w:tc>
      </w:tr>
    </w:tbl>
    <w:p w14:paraId="520C3844" w14:textId="77777777" w:rsidR="00D10DD2" w:rsidRPr="00CC0798" w:rsidRDefault="00D10DD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D10DD2" w:rsidRPr="00CC0798" w14:paraId="198C3F14" w14:textId="77777777">
        <w:trPr>
          <w:trHeight w:val="956"/>
        </w:trPr>
        <w:tc>
          <w:tcPr>
            <w:tcW w:w="10420" w:type="dxa"/>
            <w:shd w:val="clear" w:color="auto" w:fill="auto"/>
          </w:tcPr>
          <w:p w14:paraId="39D75967" w14:textId="77777777" w:rsidR="00A84390" w:rsidRPr="00CC0798" w:rsidRDefault="00A84390">
            <w:pPr>
              <w:rPr>
                <w:rFonts w:ascii="Arial" w:hAnsi="Arial"/>
                <w:b/>
                <w:sz w:val="18"/>
                <w:szCs w:val="18"/>
              </w:rPr>
            </w:pPr>
          </w:p>
          <w:p w14:paraId="66B06E81" w14:textId="0B787C8C" w:rsidR="00D058EC" w:rsidRPr="00CC0798" w:rsidRDefault="00622307" w:rsidP="00046EBE">
            <w:pPr>
              <w:rPr>
                <w:rFonts w:ascii="Arial" w:hAnsi="Arial"/>
                <w:sz w:val="18"/>
                <w:szCs w:val="18"/>
              </w:rPr>
            </w:pPr>
            <w:r w:rsidRPr="00CC0798">
              <w:rPr>
                <w:rFonts w:ascii="Arial" w:hAnsi="Arial"/>
                <w:b/>
                <w:sz w:val="18"/>
                <w:szCs w:val="18"/>
              </w:rPr>
              <w:t>Course/Event History</w:t>
            </w:r>
            <w:r w:rsidR="00335625" w:rsidRPr="00CC0798">
              <w:rPr>
                <w:rFonts w:ascii="Arial" w:hAnsi="Arial"/>
                <w:b/>
                <w:sz w:val="18"/>
                <w:szCs w:val="18"/>
              </w:rPr>
              <w:t xml:space="preserve">: </w:t>
            </w:r>
            <w:r w:rsidR="002E4215">
              <w:rPr>
                <w:rFonts w:ascii="Arial" w:hAnsi="Arial"/>
                <w:sz w:val="18"/>
                <w:szCs w:val="18"/>
              </w:rPr>
              <w:t>15 May</w:t>
            </w:r>
            <w:r w:rsidR="00866474" w:rsidRPr="00CC0798">
              <w:rPr>
                <w:rFonts w:ascii="Arial" w:hAnsi="Arial"/>
                <w:sz w:val="18"/>
                <w:szCs w:val="18"/>
              </w:rPr>
              <w:t xml:space="preserve"> 2013 – collision between competitor and flatbed truck at junction between A50 and West Lane (B5159)</w:t>
            </w:r>
            <w:r w:rsidR="00046EBE" w:rsidRPr="00CC0798">
              <w:rPr>
                <w:rFonts w:ascii="Arial" w:hAnsi="Arial"/>
                <w:sz w:val="18"/>
                <w:szCs w:val="18"/>
              </w:rPr>
              <w:t xml:space="preserve"> </w:t>
            </w:r>
          </w:p>
        </w:tc>
      </w:tr>
    </w:tbl>
    <w:p w14:paraId="345CB18A" w14:textId="77777777" w:rsidR="00064047" w:rsidRPr="00CC0798" w:rsidRDefault="00064047">
      <w:pPr>
        <w:rPr>
          <w:rFonts w:ascii="Arial" w:hAnsi="Arial"/>
          <w:sz w:val="18"/>
          <w:szCs w:val="18"/>
        </w:rPr>
      </w:pPr>
    </w:p>
    <w:p w14:paraId="6313DBB7" w14:textId="77777777" w:rsidR="000E5A13" w:rsidRPr="00CC0798" w:rsidRDefault="000E5A13">
      <w:pPr>
        <w:rPr>
          <w:rFonts w:ascii="Arial" w:hAnsi="Arial"/>
          <w:b/>
          <w:sz w:val="18"/>
          <w:szCs w:val="18"/>
        </w:rPr>
      </w:pPr>
      <w:r w:rsidRPr="00CC0798">
        <w:rPr>
          <w:rFonts w:ascii="Arial" w:hAnsi="Arial"/>
          <w:b/>
          <w:sz w:val="18"/>
          <w:szCs w:val="18"/>
        </w:rPr>
        <w:t>Key Identified Risks</w:t>
      </w:r>
    </w:p>
    <w:p w14:paraId="0BE0DA7E" w14:textId="77777777" w:rsidR="00064047" w:rsidRPr="00CC0798" w:rsidRDefault="00064047">
      <w:pPr>
        <w:rPr>
          <w:rFonts w:ascii="Arial" w:hAnsi="Arial"/>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268"/>
        <w:gridCol w:w="2410"/>
        <w:gridCol w:w="1701"/>
        <w:gridCol w:w="2799"/>
      </w:tblGrid>
      <w:tr w:rsidR="00647CA4" w:rsidRPr="00CC0798" w14:paraId="5A4C47E9" w14:textId="77777777" w:rsidTr="00036DF0">
        <w:trPr>
          <w:cantSplit/>
          <w:trHeight w:hRule="exact" w:val="600"/>
          <w:jc w:val="center"/>
        </w:trPr>
        <w:tc>
          <w:tcPr>
            <w:tcW w:w="1242" w:type="dxa"/>
          </w:tcPr>
          <w:p w14:paraId="4C2AD389" w14:textId="77777777" w:rsidR="00647CA4" w:rsidRPr="00CC0798" w:rsidRDefault="00647CA4">
            <w:pPr>
              <w:jc w:val="center"/>
              <w:rPr>
                <w:rFonts w:ascii="Arial" w:hAnsi="Arial" w:cs="Arial"/>
                <w:b/>
                <w:sz w:val="18"/>
                <w:szCs w:val="18"/>
              </w:rPr>
            </w:pPr>
            <w:r w:rsidRPr="00CC0798">
              <w:rPr>
                <w:rFonts w:ascii="Arial" w:hAnsi="Arial" w:cs="Arial"/>
                <w:b/>
                <w:sz w:val="18"/>
                <w:szCs w:val="18"/>
              </w:rPr>
              <w:t>Distance</w:t>
            </w:r>
          </w:p>
        </w:tc>
        <w:tc>
          <w:tcPr>
            <w:tcW w:w="2268" w:type="dxa"/>
          </w:tcPr>
          <w:p w14:paraId="22021EB7" w14:textId="77777777" w:rsidR="00647CA4" w:rsidRPr="00CC0798" w:rsidRDefault="00647CA4">
            <w:pPr>
              <w:pStyle w:val="Heading3"/>
              <w:jc w:val="center"/>
              <w:rPr>
                <w:rFonts w:cs="Arial"/>
                <w:sz w:val="18"/>
                <w:szCs w:val="18"/>
              </w:rPr>
            </w:pPr>
            <w:r w:rsidRPr="00CC0798">
              <w:rPr>
                <w:rFonts w:cs="Arial"/>
                <w:sz w:val="18"/>
                <w:szCs w:val="18"/>
              </w:rPr>
              <w:t>Location</w:t>
            </w:r>
          </w:p>
        </w:tc>
        <w:tc>
          <w:tcPr>
            <w:tcW w:w="2410" w:type="dxa"/>
          </w:tcPr>
          <w:p w14:paraId="46611431" w14:textId="77777777" w:rsidR="00647CA4" w:rsidRPr="00CC0798" w:rsidRDefault="009E6E05">
            <w:pPr>
              <w:jc w:val="center"/>
              <w:rPr>
                <w:rFonts w:ascii="Arial" w:hAnsi="Arial" w:cs="Arial"/>
                <w:b/>
                <w:sz w:val="18"/>
                <w:szCs w:val="18"/>
              </w:rPr>
            </w:pPr>
            <w:r w:rsidRPr="00CC0798">
              <w:rPr>
                <w:rFonts w:ascii="Arial" w:hAnsi="Arial" w:cs="Arial"/>
                <w:b/>
                <w:sz w:val="18"/>
                <w:szCs w:val="18"/>
              </w:rPr>
              <w:t xml:space="preserve">Identified Significant </w:t>
            </w:r>
            <w:r w:rsidR="00647CA4" w:rsidRPr="00CC0798">
              <w:rPr>
                <w:rFonts w:ascii="Arial" w:hAnsi="Arial" w:cs="Arial"/>
                <w:b/>
                <w:sz w:val="18"/>
                <w:szCs w:val="18"/>
              </w:rPr>
              <w:t>Risk/Hazard</w:t>
            </w:r>
            <w:r w:rsidRPr="00CC0798">
              <w:rPr>
                <w:rFonts w:ascii="Arial" w:hAnsi="Arial" w:cs="Arial"/>
                <w:b/>
                <w:sz w:val="18"/>
                <w:szCs w:val="18"/>
              </w:rPr>
              <w:t>s</w:t>
            </w:r>
          </w:p>
        </w:tc>
        <w:tc>
          <w:tcPr>
            <w:tcW w:w="1701" w:type="dxa"/>
          </w:tcPr>
          <w:p w14:paraId="1550811B" w14:textId="77777777" w:rsidR="00647CA4" w:rsidRPr="00CC0798" w:rsidRDefault="00647CA4" w:rsidP="007A5CD7">
            <w:pPr>
              <w:jc w:val="center"/>
              <w:rPr>
                <w:rFonts w:ascii="Arial" w:hAnsi="Arial" w:cs="Arial"/>
                <w:b/>
                <w:sz w:val="18"/>
                <w:szCs w:val="18"/>
              </w:rPr>
            </w:pPr>
            <w:r w:rsidRPr="00CC0798">
              <w:rPr>
                <w:rFonts w:ascii="Arial" w:hAnsi="Arial" w:cs="Arial"/>
                <w:b/>
                <w:sz w:val="18"/>
                <w:szCs w:val="18"/>
              </w:rPr>
              <w:t>Level of Risk</w:t>
            </w:r>
            <w:r w:rsidRPr="00CC0798">
              <w:rPr>
                <w:rFonts w:ascii="Arial" w:hAnsi="Arial" w:cs="Arial"/>
                <w:b/>
                <w:sz w:val="18"/>
                <w:szCs w:val="18"/>
              </w:rPr>
              <w:br/>
              <w:t>Low/Med/High</w:t>
            </w:r>
          </w:p>
        </w:tc>
        <w:tc>
          <w:tcPr>
            <w:tcW w:w="2799" w:type="dxa"/>
          </w:tcPr>
          <w:p w14:paraId="4C75B276" w14:textId="77777777" w:rsidR="00647CA4" w:rsidRPr="00CC0798" w:rsidRDefault="00647CA4">
            <w:pPr>
              <w:pStyle w:val="Heading4"/>
              <w:rPr>
                <w:rFonts w:cs="Arial"/>
                <w:sz w:val="18"/>
                <w:szCs w:val="18"/>
              </w:rPr>
            </w:pPr>
            <w:r w:rsidRPr="00CC0798">
              <w:rPr>
                <w:rFonts w:cs="Arial"/>
                <w:sz w:val="18"/>
                <w:szCs w:val="18"/>
              </w:rPr>
              <w:t>Measures to reduce Risk</w:t>
            </w:r>
            <w:r w:rsidRPr="00CC0798">
              <w:rPr>
                <w:rFonts w:cs="Arial"/>
                <w:sz w:val="18"/>
                <w:szCs w:val="18"/>
              </w:rPr>
              <w:br/>
            </w:r>
            <w:r w:rsidRPr="00CC0798">
              <w:rPr>
                <w:rFonts w:cs="Arial"/>
                <w:b w:val="0"/>
                <w:sz w:val="18"/>
                <w:szCs w:val="18"/>
              </w:rPr>
              <w:t>(if applicable)</w:t>
            </w:r>
          </w:p>
        </w:tc>
      </w:tr>
      <w:tr w:rsidR="00866474" w:rsidRPr="00CC0798" w14:paraId="35471764" w14:textId="77777777" w:rsidTr="00036DF0">
        <w:trPr>
          <w:cantSplit/>
          <w:trHeight w:hRule="exact" w:val="2650"/>
          <w:jc w:val="center"/>
        </w:trPr>
        <w:tc>
          <w:tcPr>
            <w:tcW w:w="1242" w:type="dxa"/>
          </w:tcPr>
          <w:p w14:paraId="42FA0D0C" w14:textId="52CFDD5E" w:rsidR="00866474" w:rsidRPr="00CC0798" w:rsidRDefault="001F492F">
            <w:pPr>
              <w:rPr>
                <w:rFonts w:ascii="Arial" w:hAnsi="Arial" w:cs="Arial"/>
                <w:sz w:val="18"/>
                <w:szCs w:val="18"/>
              </w:rPr>
            </w:pPr>
            <w:r>
              <w:rPr>
                <w:rFonts w:ascii="Arial" w:hAnsi="Arial" w:cs="Arial"/>
                <w:sz w:val="18"/>
                <w:szCs w:val="18"/>
              </w:rPr>
              <w:t>Throughout course</w:t>
            </w:r>
          </w:p>
        </w:tc>
        <w:tc>
          <w:tcPr>
            <w:tcW w:w="4678" w:type="dxa"/>
            <w:gridSpan w:val="2"/>
          </w:tcPr>
          <w:p w14:paraId="6035C918" w14:textId="6D901EA9" w:rsidR="00866474" w:rsidRPr="00CC0798" w:rsidRDefault="00866474">
            <w:pPr>
              <w:rPr>
                <w:rFonts w:ascii="Arial" w:hAnsi="Arial" w:cs="Arial"/>
                <w:sz w:val="18"/>
                <w:szCs w:val="18"/>
              </w:rPr>
            </w:pPr>
            <w:r w:rsidRPr="00CC0798">
              <w:rPr>
                <w:rFonts w:ascii="Arial" w:hAnsi="Arial" w:cs="Arial"/>
                <w:sz w:val="18"/>
                <w:szCs w:val="18"/>
              </w:rPr>
              <w:t>On sunny evenings, the sun can be low in the sky, particularly for the riders with later start times.  It can cause problems for riders proceeding west as it can be hard to see potholes, kerbs and other road users ahead. Vehicle drivers travelling west may have difficulty seeing riders ahead and drivers of vehicles joining the A50 may have difficulty seeing riders on the A50.</w:t>
            </w:r>
          </w:p>
          <w:p w14:paraId="1E6D7C0D" w14:textId="77777777" w:rsidR="00866474" w:rsidRDefault="00866474">
            <w:pPr>
              <w:rPr>
                <w:rFonts w:ascii="Arial" w:hAnsi="Arial" w:cs="Arial"/>
                <w:sz w:val="18"/>
                <w:szCs w:val="18"/>
              </w:rPr>
            </w:pPr>
          </w:p>
          <w:p w14:paraId="0A7077B6" w14:textId="12E380F7" w:rsidR="00387011" w:rsidRPr="00CC0798" w:rsidRDefault="00387011">
            <w:pPr>
              <w:rPr>
                <w:rFonts w:ascii="Arial" w:hAnsi="Arial" w:cs="Arial"/>
                <w:sz w:val="18"/>
                <w:szCs w:val="18"/>
              </w:rPr>
            </w:pPr>
            <w:r>
              <w:rPr>
                <w:rFonts w:ascii="Arial" w:hAnsi="Arial" w:cs="Arial"/>
                <w:sz w:val="18"/>
                <w:szCs w:val="18"/>
              </w:rPr>
              <w:t>Low light levels during April events</w:t>
            </w:r>
          </w:p>
        </w:tc>
        <w:tc>
          <w:tcPr>
            <w:tcW w:w="1701" w:type="dxa"/>
          </w:tcPr>
          <w:p w14:paraId="17AD3A5D" w14:textId="77777777" w:rsidR="00866474" w:rsidRPr="00CC0798" w:rsidRDefault="00866474" w:rsidP="007A5CD7">
            <w:pPr>
              <w:jc w:val="center"/>
              <w:rPr>
                <w:rFonts w:ascii="Arial" w:hAnsi="Arial" w:cs="Arial"/>
                <w:sz w:val="18"/>
                <w:szCs w:val="18"/>
              </w:rPr>
            </w:pPr>
          </w:p>
          <w:p w14:paraId="6BA4D2EE" w14:textId="73373C36" w:rsidR="00866474" w:rsidRPr="00CC0798" w:rsidRDefault="00866474" w:rsidP="007A5CD7">
            <w:pPr>
              <w:jc w:val="center"/>
              <w:rPr>
                <w:rFonts w:ascii="Arial" w:hAnsi="Arial" w:cs="Arial"/>
                <w:sz w:val="18"/>
                <w:szCs w:val="18"/>
              </w:rPr>
            </w:pPr>
            <w:r w:rsidRPr="00CC0798">
              <w:rPr>
                <w:rFonts w:ascii="Arial" w:hAnsi="Arial" w:cs="Arial"/>
                <w:sz w:val="18"/>
                <w:szCs w:val="18"/>
              </w:rPr>
              <w:t>Medium</w:t>
            </w:r>
          </w:p>
          <w:p w14:paraId="2D3CE9CD" w14:textId="77777777" w:rsidR="00866474" w:rsidRPr="00CC0798" w:rsidRDefault="00866474" w:rsidP="007A5CD7">
            <w:pPr>
              <w:jc w:val="center"/>
              <w:rPr>
                <w:rFonts w:ascii="Arial" w:hAnsi="Arial" w:cs="Arial"/>
                <w:sz w:val="18"/>
                <w:szCs w:val="18"/>
              </w:rPr>
            </w:pPr>
          </w:p>
          <w:p w14:paraId="14E22256" w14:textId="6961F782" w:rsidR="00866474" w:rsidRPr="00CC0798" w:rsidRDefault="00866474" w:rsidP="007A5CD7">
            <w:pPr>
              <w:jc w:val="center"/>
              <w:rPr>
                <w:rFonts w:ascii="Arial" w:hAnsi="Arial" w:cs="Arial"/>
                <w:sz w:val="18"/>
                <w:szCs w:val="18"/>
              </w:rPr>
            </w:pPr>
          </w:p>
        </w:tc>
        <w:tc>
          <w:tcPr>
            <w:tcW w:w="2799" w:type="dxa"/>
          </w:tcPr>
          <w:p w14:paraId="2435E475" w14:textId="6BDB5D04" w:rsidR="00537A8C" w:rsidRDefault="00537A8C" w:rsidP="00537A8C">
            <w:pPr>
              <w:rPr>
                <w:rFonts w:ascii="Arial" w:hAnsi="Arial" w:cs="Arial"/>
                <w:sz w:val="18"/>
                <w:szCs w:val="18"/>
              </w:rPr>
            </w:pPr>
            <w:r w:rsidRPr="009251F7">
              <w:rPr>
                <w:rFonts w:ascii="Arial" w:hAnsi="Arial" w:cs="Arial"/>
                <w:sz w:val="18"/>
                <w:szCs w:val="18"/>
              </w:rPr>
              <w:t xml:space="preserve">All riders </w:t>
            </w:r>
            <w:r w:rsidR="00046EBE">
              <w:rPr>
                <w:rFonts w:ascii="Arial" w:hAnsi="Arial" w:cs="Arial"/>
                <w:sz w:val="18"/>
                <w:szCs w:val="18"/>
              </w:rPr>
              <w:t>MUST</w:t>
            </w:r>
            <w:r w:rsidR="002019E1">
              <w:rPr>
                <w:rFonts w:ascii="Arial" w:hAnsi="Arial" w:cs="Arial"/>
                <w:sz w:val="18"/>
                <w:szCs w:val="18"/>
              </w:rPr>
              <w:t xml:space="preserve"> have a rear red light and a</w:t>
            </w:r>
            <w:r w:rsidRPr="009251F7">
              <w:rPr>
                <w:rFonts w:ascii="Arial" w:hAnsi="Arial" w:cs="Arial"/>
                <w:sz w:val="18"/>
                <w:szCs w:val="18"/>
              </w:rPr>
              <w:t xml:space="preserve"> white front light</w:t>
            </w:r>
            <w:r w:rsidR="002019E1">
              <w:rPr>
                <w:rFonts w:ascii="Arial" w:hAnsi="Arial" w:cs="Arial"/>
                <w:sz w:val="18"/>
                <w:szCs w:val="18"/>
              </w:rPr>
              <w:t xml:space="preserve"> whilst competing (preferably flashing)</w:t>
            </w:r>
          </w:p>
          <w:p w14:paraId="72C0B969" w14:textId="77777777" w:rsidR="002019E1" w:rsidRDefault="002019E1" w:rsidP="00537A8C">
            <w:pPr>
              <w:rPr>
                <w:rFonts w:ascii="Arial" w:hAnsi="Arial" w:cs="Arial"/>
                <w:sz w:val="18"/>
                <w:szCs w:val="18"/>
              </w:rPr>
            </w:pPr>
          </w:p>
          <w:p w14:paraId="327C8813" w14:textId="1BA998C4" w:rsidR="002019E1" w:rsidRDefault="002019E1" w:rsidP="00537A8C">
            <w:pPr>
              <w:rPr>
                <w:rFonts w:ascii="Arial" w:hAnsi="Arial" w:cs="Arial"/>
                <w:sz w:val="18"/>
                <w:szCs w:val="18"/>
              </w:rPr>
            </w:pPr>
            <w:r>
              <w:rPr>
                <w:rFonts w:ascii="Arial" w:hAnsi="Arial" w:cs="Arial"/>
                <w:sz w:val="18"/>
                <w:szCs w:val="18"/>
              </w:rPr>
              <w:t>All riders MUST wear a cycling helmet whilst competing</w:t>
            </w:r>
          </w:p>
          <w:p w14:paraId="6695E79B" w14:textId="77777777" w:rsidR="002019E1" w:rsidRDefault="002019E1" w:rsidP="00537A8C">
            <w:pPr>
              <w:rPr>
                <w:rFonts w:ascii="Arial" w:hAnsi="Arial" w:cs="Arial"/>
                <w:sz w:val="18"/>
                <w:szCs w:val="18"/>
              </w:rPr>
            </w:pPr>
          </w:p>
          <w:p w14:paraId="00BB2676" w14:textId="230BA549" w:rsidR="00046EBE" w:rsidRPr="009251F7" w:rsidRDefault="00046EBE" w:rsidP="00537A8C">
            <w:pPr>
              <w:rPr>
                <w:rFonts w:ascii="Arial" w:hAnsi="Arial" w:cs="Arial"/>
                <w:sz w:val="18"/>
                <w:szCs w:val="18"/>
              </w:rPr>
            </w:pPr>
            <w:r>
              <w:rPr>
                <w:rFonts w:ascii="Arial" w:hAnsi="Arial" w:cs="Arial"/>
                <w:sz w:val="18"/>
                <w:szCs w:val="18"/>
              </w:rPr>
              <w:t>Riders encouraged to wear bright, visible clothing</w:t>
            </w:r>
            <w:r w:rsidR="00387011">
              <w:rPr>
                <w:rFonts w:ascii="Arial" w:hAnsi="Arial" w:cs="Arial"/>
                <w:sz w:val="18"/>
                <w:szCs w:val="18"/>
              </w:rPr>
              <w:t xml:space="preserve"> and limit rider numbers in April</w:t>
            </w:r>
            <w:bookmarkStart w:id="0" w:name="_GoBack"/>
            <w:bookmarkEnd w:id="0"/>
          </w:p>
          <w:p w14:paraId="75F4394C" w14:textId="598C4DF9" w:rsidR="00866474" w:rsidRPr="009251F7" w:rsidRDefault="00866474" w:rsidP="00537A8C">
            <w:pPr>
              <w:rPr>
                <w:rFonts w:ascii="Arial" w:hAnsi="Arial" w:cs="Arial"/>
                <w:sz w:val="18"/>
                <w:szCs w:val="18"/>
              </w:rPr>
            </w:pPr>
          </w:p>
        </w:tc>
      </w:tr>
      <w:tr w:rsidR="00F85FA1" w:rsidRPr="00CC0798" w14:paraId="361F7394" w14:textId="77777777" w:rsidTr="00036DF0">
        <w:trPr>
          <w:cantSplit/>
          <w:trHeight w:hRule="exact" w:val="695"/>
          <w:jc w:val="center"/>
        </w:trPr>
        <w:tc>
          <w:tcPr>
            <w:tcW w:w="1242" w:type="dxa"/>
          </w:tcPr>
          <w:p w14:paraId="7B5D7D40" w14:textId="17CA614E" w:rsidR="00F85FA1" w:rsidRPr="00CC0798" w:rsidRDefault="001F492F">
            <w:pPr>
              <w:rPr>
                <w:rFonts w:ascii="Arial" w:hAnsi="Arial" w:cs="Arial"/>
                <w:sz w:val="18"/>
                <w:szCs w:val="18"/>
              </w:rPr>
            </w:pPr>
            <w:r>
              <w:rPr>
                <w:rFonts w:ascii="Arial" w:hAnsi="Arial" w:cs="Arial"/>
                <w:sz w:val="18"/>
                <w:szCs w:val="18"/>
              </w:rPr>
              <w:t>Throughout course</w:t>
            </w:r>
          </w:p>
        </w:tc>
        <w:tc>
          <w:tcPr>
            <w:tcW w:w="4678" w:type="dxa"/>
            <w:gridSpan w:val="2"/>
          </w:tcPr>
          <w:p w14:paraId="4C9AF1F4" w14:textId="06FF0E41" w:rsidR="00F85FA1" w:rsidRPr="00CC0798" w:rsidRDefault="00F85FA1">
            <w:pPr>
              <w:rPr>
                <w:rFonts w:ascii="Arial" w:hAnsi="Arial" w:cs="Arial"/>
                <w:sz w:val="18"/>
                <w:szCs w:val="18"/>
              </w:rPr>
            </w:pPr>
            <w:r w:rsidRPr="00CC0798">
              <w:rPr>
                <w:rFonts w:ascii="Arial" w:hAnsi="Arial" w:cs="Arial"/>
                <w:sz w:val="18"/>
                <w:szCs w:val="18"/>
              </w:rPr>
              <w:t>Poor road surface, pot holes, gravel on road</w:t>
            </w:r>
          </w:p>
        </w:tc>
        <w:tc>
          <w:tcPr>
            <w:tcW w:w="1701" w:type="dxa"/>
          </w:tcPr>
          <w:p w14:paraId="6F40FCDF" w14:textId="02E6226E" w:rsidR="00F85FA1" w:rsidRPr="00CC0798" w:rsidRDefault="00F85FA1" w:rsidP="007A5CD7">
            <w:pPr>
              <w:jc w:val="center"/>
              <w:rPr>
                <w:rFonts w:ascii="Arial" w:hAnsi="Arial" w:cs="Arial"/>
                <w:sz w:val="18"/>
                <w:szCs w:val="18"/>
              </w:rPr>
            </w:pPr>
            <w:r w:rsidRPr="00CC0798">
              <w:rPr>
                <w:rFonts w:ascii="Arial" w:hAnsi="Arial" w:cs="Arial"/>
                <w:sz w:val="18"/>
                <w:szCs w:val="18"/>
              </w:rPr>
              <w:t>Low</w:t>
            </w:r>
          </w:p>
        </w:tc>
        <w:tc>
          <w:tcPr>
            <w:tcW w:w="2799" w:type="dxa"/>
          </w:tcPr>
          <w:p w14:paraId="6E7D13EC" w14:textId="77777777" w:rsidR="00F85FA1" w:rsidRDefault="007A5CD7">
            <w:pPr>
              <w:rPr>
                <w:rFonts w:ascii="Arial" w:hAnsi="Arial" w:cs="Arial"/>
                <w:sz w:val="18"/>
                <w:szCs w:val="18"/>
              </w:rPr>
            </w:pPr>
            <w:r w:rsidRPr="009251F7">
              <w:rPr>
                <w:rFonts w:ascii="Arial" w:hAnsi="Arial" w:cs="Arial"/>
                <w:sz w:val="18"/>
                <w:szCs w:val="18"/>
              </w:rPr>
              <w:t>Riders to pay</w:t>
            </w:r>
            <w:r w:rsidR="00F85FA1" w:rsidRPr="009251F7">
              <w:rPr>
                <w:rFonts w:ascii="Arial" w:hAnsi="Arial" w:cs="Arial"/>
                <w:sz w:val="18"/>
                <w:szCs w:val="18"/>
              </w:rPr>
              <w:t xml:space="preserve"> attention to road surfaces ahead</w:t>
            </w:r>
          </w:p>
          <w:p w14:paraId="2B31F20C" w14:textId="126D15C6" w:rsidR="002019E1" w:rsidRPr="009251F7" w:rsidRDefault="002019E1">
            <w:pPr>
              <w:rPr>
                <w:rFonts w:ascii="Arial" w:hAnsi="Arial" w:cs="Arial"/>
                <w:sz w:val="18"/>
                <w:szCs w:val="18"/>
              </w:rPr>
            </w:pPr>
          </w:p>
        </w:tc>
      </w:tr>
      <w:tr w:rsidR="00537A8C" w:rsidRPr="00CC0798" w14:paraId="70D9D995" w14:textId="77777777" w:rsidTr="00036DF0">
        <w:trPr>
          <w:cantSplit/>
          <w:trHeight w:hRule="exact" w:val="1414"/>
          <w:jc w:val="center"/>
        </w:trPr>
        <w:tc>
          <w:tcPr>
            <w:tcW w:w="1242" w:type="dxa"/>
          </w:tcPr>
          <w:p w14:paraId="4EC79E0E" w14:textId="77777777" w:rsidR="00537A8C" w:rsidRPr="00CC0798" w:rsidRDefault="00537A8C" w:rsidP="006312F8">
            <w:pPr>
              <w:rPr>
                <w:rFonts w:ascii="Arial" w:hAnsi="Arial" w:cs="Arial"/>
                <w:sz w:val="18"/>
                <w:szCs w:val="18"/>
              </w:rPr>
            </w:pPr>
          </w:p>
          <w:p w14:paraId="0BEEBC44" w14:textId="5B0756FA" w:rsidR="00537A8C" w:rsidRPr="00CC0798" w:rsidRDefault="00537A8C" w:rsidP="00F831F4">
            <w:pPr>
              <w:rPr>
                <w:rFonts w:ascii="Arial" w:hAnsi="Arial" w:cs="Arial"/>
                <w:sz w:val="18"/>
                <w:szCs w:val="18"/>
              </w:rPr>
            </w:pPr>
            <w:r w:rsidRPr="00CC0798">
              <w:rPr>
                <w:rFonts w:ascii="Arial" w:hAnsi="Arial" w:cs="Arial"/>
                <w:sz w:val="18"/>
                <w:szCs w:val="18"/>
              </w:rPr>
              <w:t>0 miles</w:t>
            </w:r>
          </w:p>
        </w:tc>
        <w:tc>
          <w:tcPr>
            <w:tcW w:w="2268" w:type="dxa"/>
          </w:tcPr>
          <w:p w14:paraId="43A09122" w14:textId="77777777" w:rsidR="00537A8C" w:rsidRPr="00CC0798" w:rsidRDefault="00537A8C" w:rsidP="006312F8">
            <w:pPr>
              <w:rPr>
                <w:rFonts w:ascii="Arial" w:hAnsi="Arial" w:cs="Arial"/>
                <w:b/>
                <w:sz w:val="18"/>
                <w:szCs w:val="18"/>
              </w:rPr>
            </w:pPr>
          </w:p>
          <w:p w14:paraId="3E6B4480" w14:textId="73385013" w:rsidR="00537A8C" w:rsidRPr="00CC0798" w:rsidRDefault="00537A8C" w:rsidP="00395544">
            <w:pPr>
              <w:rPr>
                <w:rFonts w:ascii="Arial" w:hAnsi="Arial" w:cs="Arial"/>
                <w:b/>
                <w:sz w:val="18"/>
                <w:szCs w:val="18"/>
              </w:rPr>
            </w:pPr>
            <w:r w:rsidRPr="00CC0798">
              <w:rPr>
                <w:rFonts w:ascii="Arial" w:hAnsi="Arial" w:cs="Arial"/>
                <w:b/>
                <w:sz w:val="18"/>
                <w:szCs w:val="18"/>
              </w:rPr>
              <w:t xml:space="preserve">START: Just </w:t>
            </w:r>
            <w:r w:rsidR="00395544">
              <w:rPr>
                <w:rFonts w:ascii="Arial" w:hAnsi="Arial" w:cs="Arial"/>
                <w:b/>
                <w:sz w:val="18"/>
                <w:szCs w:val="18"/>
              </w:rPr>
              <w:t xml:space="preserve">after </w:t>
            </w:r>
            <w:r w:rsidRPr="00CC0798">
              <w:rPr>
                <w:rFonts w:ascii="Arial" w:hAnsi="Arial" w:cs="Arial"/>
                <w:b/>
                <w:sz w:val="18"/>
                <w:szCs w:val="18"/>
              </w:rPr>
              <w:t xml:space="preserve"> the  Bears Paw PH, on A50, </w:t>
            </w:r>
            <w:r w:rsidR="00395544">
              <w:rPr>
                <w:rFonts w:ascii="Arial" w:hAnsi="Arial" w:cs="Arial"/>
                <w:b/>
                <w:sz w:val="18"/>
                <w:szCs w:val="18"/>
              </w:rPr>
              <w:t xml:space="preserve">outside Orchard Service Station </w:t>
            </w:r>
          </w:p>
        </w:tc>
        <w:tc>
          <w:tcPr>
            <w:tcW w:w="2410" w:type="dxa"/>
          </w:tcPr>
          <w:p w14:paraId="257331A0" w14:textId="679A3C50" w:rsidR="00537A8C" w:rsidRPr="00CC0798" w:rsidRDefault="00A76BF2" w:rsidP="00F831F4">
            <w:pPr>
              <w:rPr>
                <w:rFonts w:ascii="Arial" w:hAnsi="Arial" w:cs="Arial"/>
                <w:sz w:val="18"/>
                <w:szCs w:val="18"/>
              </w:rPr>
            </w:pPr>
            <w:r w:rsidRPr="00CC0798">
              <w:rPr>
                <w:rFonts w:ascii="Arial" w:hAnsi="Arial" w:cs="Arial"/>
                <w:sz w:val="18"/>
                <w:szCs w:val="18"/>
              </w:rPr>
              <w:t>Traffic passing riders</w:t>
            </w:r>
            <w:r w:rsidR="00537A8C" w:rsidRPr="00CC0798">
              <w:rPr>
                <w:rFonts w:ascii="Arial" w:hAnsi="Arial" w:cs="Arial"/>
                <w:sz w:val="18"/>
                <w:szCs w:val="18"/>
              </w:rPr>
              <w:t xml:space="preserve"> waiting to start</w:t>
            </w:r>
          </w:p>
        </w:tc>
        <w:tc>
          <w:tcPr>
            <w:tcW w:w="1701" w:type="dxa"/>
          </w:tcPr>
          <w:p w14:paraId="3C30C535" w14:textId="311425EC" w:rsidR="00537A8C" w:rsidRPr="00CC0798" w:rsidRDefault="00537A8C" w:rsidP="00335625">
            <w:pPr>
              <w:jc w:val="center"/>
              <w:rPr>
                <w:rFonts w:ascii="Arial" w:hAnsi="Arial" w:cs="Arial"/>
                <w:sz w:val="18"/>
                <w:szCs w:val="18"/>
              </w:rPr>
            </w:pPr>
            <w:r w:rsidRPr="00CC0798">
              <w:rPr>
                <w:rFonts w:ascii="Arial" w:hAnsi="Arial" w:cs="Arial"/>
                <w:sz w:val="18"/>
                <w:szCs w:val="18"/>
              </w:rPr>
              <w:t>Low</w:t>
            </w:r>
          </w:p>
        </w:tc>
        <w:tc>
          <w:tcPr>
            <w:tcW w:w="2799" w:type="dxa"/>
          </w:tcPr>
          <w:p w14:paraId="21297048" w14:textId="77777777" w:rsidR="00537A8C" w:rsidRPr="009251F7" w:rsidRDefault="00537A8C" w:rsidP="00F831F4">
            <w:pPr>
              <w:rPr>
                <w:rFonts w:ascii="Arial" w:hAnsi="Arial" w:cs="Arial"/>
                <w:sz w:val="18"/>
                <w:szCs w:val="18"/>
              </w:rPr>
            </w:pPr>
            <w:r w:rsidRPr="009251F7">
              <w:rPr>
                <w:rFonts w:ascii="Arial" w:hAnsi="Arial" w:cs="Arial"/>
                <w:sz w:val="18"/>
                <w:szCs w:val="18"/>
              </w:rPr>
              <w:t>Sign on A50 at side of road 50m before start</w:t>
            </w:r>
          </w:p>
          <w:p w14:paraId="1A7463CB" w14:textId="77777777" w:rsidR="00537A8C" w:rsidRPr="009251F7" w:rsidRDefault="00537A8C" w:rsidP="00F831F4">
            <w:pPr>
              <w:rPr>
                <w:rFonts w:ascii="Arial" w:hAnsi="Arial" w:cs="Arial"/>
                <w:sz w:val="18"/>
                <w:szCs w:val="18"/>
              </w:rPr>
            </w:pPr>
            <w:r w:rsidRPr="009251F7">
              <w:rPr>
                <w:rFonts w:ascii="Arial" w:hAnsi="Arial" w:cs="Arial"/>
                <w:sz w:val="18"/>
                <w:szCs w:val="18"/>
              </w:rPr>
              <w:t xml:space="preserve">Officials to wear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4C820340" w14:textId="77777777" w:rsidR="00537A8C" w:rsidRPr="009251F7" w:rsidRDefault="00537A8C" w:rsidP="00F831F4">
            <w:pPr>
              <w:rPr>
                <w:rFonts w:ascii="Arial" w:hAnsi="Arial" w:cs="Arial"/>
                <w:sz w:val="18"/>
                <w:szCs w:val="18"/>
              </w:rPr>
            </w:pPr>
            <w:r w:rsidRPr="009251F7">
              <w:rPr>
                <w:rFonts w:ascii="Arial" w:hAnsi="Arial" w:cs="Arial"/>
                <w:sz w:val="18"/>
                <w:szCs w:val="18"/>
              </w:rPr>
              <w:t xml:space="preserve">Riders encouraged to wear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443CF041" w14:textId="76983C78" w:rsidR="00537A8C" w:rsidRPr="009251F7" w:rsidRDefault="00537A8C" w:rsidP="00F831F4">
            <w:pPr>
              <w:rPr>
                <w:rFonts w:ascii="Arial" w:hAnsi="Arial" w:cs="Arial"/>
                <w:sz w:val="18"/>
                <w:szCs w:val="18"/>
              </w:rPr>
            </w:pPr>
            <w:r w:rsidRPr="009251F7">
              <w:rPr>
                <w:rFonts w:ascii="Arial" w:hAnsi="Arial" w:cs="Arial"/>
                <w:sz w:val="18"/>
                <w:szCs w:val="18"/>
              </w:rPr>
              <w:t xml:space="preserve">Riders to use </w:t>
            </w:r>
            <w:r w:rsidR="002019E1">
              <w:rPr>
                <w:rFonts w:ascii="Arial" w:hAnsi="Arial" w:cs="Arial"/>
                <w:sz w:val="18"/>
                <w:szCs w:val="18"/>
              </w:rPr>
              <w:t xml:space="preserve">front and </w:t>
            </w:r>
            <w:r w:rsidRPr="009251F7">
              <w:rPr>
                <w:rFonts w:ascii="Arial" w:hAnsi="Arial" w:cs="Arial"/>
                <w:sz w:val="18"/>
                <w:szCs w:val="18"/>
              </w:rPr>
              <w:t>rear lights</w:t>
            </w:r>
          </w:p>
        </w:tc>
      </w:tr>
      <w:tr w:rsidR="00537A8C" w:rsidRPr="00CC0798" w14:paraId="72A23B8C" w14:textId="77777777" w:rsidTr="00036DF0">
        <w:trPr>
          <w:cantSplit/>
          <w:trHeight w:hRule="exact" w:val="2856"/>
          <w:jc w:val="center"/>
        </w:trPr>
        <w:tc>
          <w:tcPr>
            <w:tcW w:w="1242" w:type="dxa"/>
          </w:tcPr>
          <w:p w14:paraId="0B2EE47F" w14:textId="278F3928" w:rsidR="00537A8C" w:rsidRPr="00CC0798" w:rsidRDefault="001F492F" w:rsidP="00F831F4">
            <w:pPr>
              <w:rPr>
                <w:rFonts w:ascii="Arial" w:hAnsi="Arial" w:cs="Arial"/>
                <w:sz w:val="18"/>
                <w:szCs w:val="18"/>
              </w:rPr>
            </w:pPr>
            <w:r>
              <w:rPr>
                <w:rFonts w:ascii="Arial" w:hAnsi="Arial" w:cs="Arial"/>
                <w:sz w:val="18"/>
                <w:szCs w:val="18"/>
              </w:rPr>
              <w:lastRenderedPageBreak/>
              <w:t>Throughout course</w:t>
            </w:r>
          </w:p>
        </w:tc>
        <w:tc>
          <w:tcPr>
            <w:tcW w:w="2268" w:type="dxa"/>
          </w:tcPr>
          <w:p w14:paraId="0AD66A31" w14:textId="77777777" w:rsidR="00537A8C" w:rsidRDefault="001F492F" w:rsidP="00F831F4">
            <w:pPr>
              <w:rPr>
                <w:rFonts w:ascii="Arial" w:hAnsi="Arial" w:cs="Arial"/>
                <w:sz w:val="18"/>
                <w:szCs w:val="18"/>
                <w:shd w:val="clear" w:color="auto" w:fill="FFFFFF"/>
              </w:rPr>
            </w:pPr>
            <w:r w:rsidRPr="001F492F">
              <w:rPr>
                <w:rFonts w:ascii="Arial" w:hAnsi="Arial" w:cs="Arial"/>
                <w:sz w:val="18"/>
                <w:szCs w:val="18"/>
                <w:shd w:val="clear" w:color="auto" w:fill="FFFFFF"/>
              </w:rPr>
              <w:t xml:space="preserve">Minor roads on to A50: Entrance/exit Bears Paw PH car park, Crabtree Lane, </w:t>
            </w:r>
            <w:proofErr w:type="spellStart"/>
            <w:r w:rsidRPr="001F492F">
              <w:rPr>
                <w:rFonts w:ascii="Arial" w:hAnsi="Arial" w:cs="Arial"/>
                <w:sz w:val="18"/>
                <w:szCs w:val="18"/>
                <w:shd w:val="clear" w:color="auto" w:fill="FFFFFF"/>
              </w:rPr>
              <w:t>Candelan</w:t>
            </w:r>
            <w:proofErr w:type="spellEnd"/>
            <w:r w:rsidRPr="001F492F">
              <w:rPr>
                <w:rFonts w:ascii="Arial" w:hAnsi="Arial" w:cs="Arial"/>
                <w:sz w:val="18"/>
                <w:szCs w:val="18"/>
                <w:shd w:val="clear" w:color="auto" w:fill="FFFFFF"/>
              </w:rPr>
              <w:t xml:space="preserve"> Way, High </w:t>
            </w:r>
            <w:proofErr w:type="spellStart"/>
            <w:r w:rsidRPr="001F492F">
              <w:rPr>
                <w:rFonts w:ascii="Arial" w:hAnsi="Arial" w:cs="Arial"/>
                <w:sz w:val="18"/>
                <w:szCs w:val="18"/>
                <w:shd w:val="clear" w:color="auto" w:fill="FFFFFF"/>
              </w:rPr>
              <w:t>Legh</w:t>
            </w:r>
            <w:proofErr w:type="spellEnd"/>
            <w:r w:rsidRPr="001F492F">
              <w:rPr>
                <w:rFonts w:ascii="Arial" w:hAnsi="Arial" w:cs="Arial"/>
                <w:sz w:val="18"/>
                <w:szCs w:val="18"/>
                <w:shd w:val="clear" w:color="auto" w:fill="FFFFFF"/>
              </w:rPr>
              <w:t xml:space="preserve"> Park Golf Club, </w:t>
            </w:r>
            <w:proofErr w:type="spellStart"/>
            <w:r w:rsidRPr="001F492F">
              <w:rPr>
                <w:rFonts w:ascii="Arial" w:hAnsi="Arial" w:cs="Arial"/>
                <w:sz w:val="18"/>
                <w:szCs w:val="18"/>
                <w:shd w:val="clear" w:color="auto" w:fill="FFFFFF"/>
              </w:rPr>
              <w:t>Wrenshot</w:t>
            </w:r>
            <w:proofErr w:type="spellEnd"/>
            <w:r w:rsidRPr="001F492F">
              <w:rPr>
                <w:rFonts w:ascii="Arial" w:hAnsi="Arial" w:cs="Arial"/>
                <w:sz w:val="18"/>
                <w:szCs w:val="18"/>
                <w:shd w:val="clear" w:color="auto" w:fill="FFFFFF"/>
              </w:rPr>
              <w:t xml:space="preserve"> Lane, Mere Court, Bowden Vale Lane, </w:t>
            </w:r>
            <w:proofErr w:type="spellStart"/>
            <w:r w:rsidR="009251F7">
              <w:rPr>
                <w:rFonts w:ascii="Arial" w:hAnsi="Arial" w:cs="Arial"/>
                <w:sz w:val="18"/>
                <w:szCs w:val="18"/>
                <w:shd w:val="clear" w:color="auto" w:fill="FFFFFF"/>
              </w:rPr>
              <w:t>Bucklow</w:t>
            </w:r>
            <w:proofErr w:type="spellEnd"/>
            <w:r w:rsidR="009251F7">
              <w:rPr>
                <w:rFonts w:ascii="Arial" w:hAnsi="Arial" w:cs="Arial"/>
                <w:sz w:val="18"/>
                <w:szCs w:val="18"/>
                <w:shd w:val="clear" w:color="auto" w:fill="FFFFFF"/>
              </w:rPr>
              <w:t xml:space="preserve"> Hill, </w:t>
            </w:r>
            <w:proofErr w:type="spellStart"/>
            <w:r w:rsidR="009251F7">
              <w:rPr>
                <w:rFonts w:ascii="Arial" w:hAnsi="Arial" w:cs="Arial"/>
                <w:sz w:val="18"/>
                <w:szCs w:val="18"/>
                <w:shd w:val="clear" w:color="auto" w:fill="FFFFFF"/>
              </w:rPr>
              <w:t>Hoo</w:t>
            </w:r>
            <w:proofErr w:type="spellEnd"/>
            <w:r w:rsidR="009251F7">
              <w:rPr>
                <w:rFonts w:ascii="Arial" w:hAnsi="Arial" w:cs="Arial"/>
                <w:sz w:val="18"/>
                <w:szCs w:val="18"/>
                <w:shd w:val="clear" w:color="auto" w:fill="FFFFFF"/>
              </w:rPr>
              <w:t xml:space="preserve"> Green Lane, </w:t>
            </w:r>
            <w:r w:rsidRPr="001F492F">
              <w:rPr>
                <w:rFonts w:ascii="Arial" w:hAnsi="Arial" w:cs="Arial"/>
                <w:sz w:val="18"/>
                <w:szCs w:val="18"/>
                <w:shd w:val="clear" w:color="auto" w:fill="FFFFFF"/>
              </w:rPr>
              <w:t xml:space="preserve">Laybys, </w:t>
            </w:r>
            <w:proofErr w:type="spellStart"/>
            <w:r w:rsidRPr="001F492F">
              <w:rPr>
                <w:rFonts w:ascii="Arial" w:hAnsi="Arial" w:cs="Arial"/>
                <w:sz w:val="18"/>
                <w:szCs w:val="18"/>
                <w:shd w:val="clear" w:color="auto" w:fill="FFFFFF"/>
              </w:rPr>
              <w:t>Swineyard</w:t>
            </w:r>
            <w:proofErr w:type="spellEnd"/>
            <w:r w:rsidRPr="001F492F">
              <w:rPr>
                <w:rFonts w:ascii="Arial" w:hAnsi="Arial" w:cs="Arial"/>
                <w:sz w:val="18"/>
                <w:szCs w:val="18"/>
                <w:shd w:val="clear" w:color="auto" w:fill="FFFFFF"/>
              </w:rPr>
              <w:t xml:space="preserve"> Lane, Heath Lane, Wither’s Lane, </w:t>
            </w:r>
            <w:proofErr w:type="spellStart"/>
            <w:r w:rsidRPr="001F492F">
              <w:rPr>
                <w:rFonts w:ascii="Arial" w:hAnsi="Arial" w:cs="Arial"/>
                <w:sz w:val="18"/>
                <w:szCs w:val="18"/>
                <w:shd w:val="clear" w:color="auto" w:fill="FFFFFF"/>
              </w:rPr>
              <w:t>Broadleys</w:t>
            </w:r>
            <w:proofErr w:type="spellEnd"/>
            <w:r w:rsidRPr="001F492F">
              <w:rPr>
                <w:rFonts w:ascii="Arial" w:hAnsi="Arial" w:cs="Arial"/>
                <w:sz w:val="18"/>
                <w:szCs w:val="18"/>
                <w:shd w:val="clear" w:color="auto" w:fill="FFFFFF"/>
              </w:rPr>
              <w:t xml:space="preserve"> Lane Mag Lane</w:t>
            </w:r>
            <w:r w:rsidR="009C0997">
              <w:rPr>
                <w:rFonts w:ascii="Arial" w:hAnsi="Arial" w:cs="Arial"/>
                <w:sz w:val="18"/>
                <w:szCs w:val="18"/>
                <w:shd w:val="clear" w:color="auto" w:fill="FFFFFF"/>
              </w:rPr>
              <w:t>.</w:t>
            </w:r>
          </w:p>
          <w:p w14:paraId="2DEE4792" w14:textId="5D6809E6" w:rsidR="009C0997" w:rsidRPr="00CC0798" w:rsidRDefault="009C0997" w:rsidP="00F831F4">
            <w:pPr>
              <w:rPr>
                <w:rFonts w:ascii="Arial" w:hAnsi="Arial" w:cs="Arial"/>
                <w:sz w:val="18"/>
                <w:szCs w:val="18"/>
                <w:shd w:val="clear" w:color="auto" w:fill="FFFFFF"/>
              </w:rPr>
            </w:pPr>
          </w:p>
        </w:tc>
        <w:tc>
          <w:tcPr>
            <w:tcW w:w="2410" w:type="dxa"/>
          </w:tcPr>
          <w:p w14:paraId="0F53B829" w14:textId="59530226" w:rsidR="00537A8C" w:rsidRPr="00CC0798" w:rsidRDefault="00537A8C" w:rsidP="00F831F4">
            <w:pPr>
              <w:rPr>
                <w:rFonts w:ascii="Arial" w:hAnsi="Arial" w:cs="Arial"/>
                <w:sz w:val="18"/>
                <w:szCs w:val="18"/>
              </w:rPr>
            </w:pPr>
            <w:r w:rsidRPr="00CC0798">
              <w:rPr>
                <w:rFonts w:ascii="Arial" w:hAnsi="Arial" w:cs="Arial"/>
                <w:sz w:val="18"/>
                <w:szCs w:val="18"/>
              </w:rPr>
              <w:t>Vehicles joining/leaving A50</w:t>
            </w:r>
          </w:p>
        </w:tc>
        <w:tc>
          <w:tcPr>
            <w:tcW w:w="1701" w:type="dxa"/>
          </w:tcPr>
          <w:p w14:paraId="74B9A384" w14:textId="1A081E2B" w:rsidR="00537A8C" w:rsidRPr="00CC0798" w:rsidRDefault="00537A8C" w:rsidP="00D5614C">
            <w:pPr>
              <w:jc w:val="center"/>
              <w:rPr>
                <w:rFonts w:ascii="Arial" w:hAnsi="Arial" w:cs="Arial"/>
                <w:sz w:val="18"/>
                <w:szCs w:val="18"/>
              </w:rPr>
            </w:pPr>
            <w:r w:rsidRPr="00CC0798">
              <w:rPr>
                <w:rFonts w:ascii="Arial" w:hAnsi="Arial" w:cs="Arial"/>
                <w:sz w:val="18"/>
                <w:szCs w:val="18"/>
              </w:rPr>
              <w:t>Low</w:t>
            </w:r>
          </w:p>
        </w:tc>
        <w:tc>
          <w:tcPr>
            <w:tcW w:w="2799" w:type="dxa"/>
          </w:tcPr>
          <w:p w14:paraId="24C347B2" w14:textId="51C38D56" w:rsidR="00537A8C" w:rsidRPr="00CC0798" w:rsidRDefault="00537A8C" w:rsidP="00F831F4">
            <w:pPr>
              <w:rPr>
                <w:rFonts w:ascii="Arial" w:hAnsi="Arial" w:cs="Arial"/>
                <w:sz w:val="18"/>
                <w:szCs w:val="18"/>
              </w:rPr>
            </w:pPr>
            <w:r w:rsidRPr="00CC0798">
              <w:rPr>
                <w:rFonts w:ascii="Arial" w:hAnsi="Arial" w:cs="Arial"/>
                <w:sz w:val="18"/>
                <w:szCs w:val="18"/>
              </w:rPr>
              <w:t xml:space="preserve">Riders to pay extra attention </w:t>
            </w:r>
            <w:r w:rsidR="00F85FA1" w:rsidRPr="00CC0798">
              <w:rPr>
                <w:rFonts w:ascii="Arial" w:hAnsi="Arial" w:cs="Arial"/>
                <w:sz w:val="18"/>
                <w:szCs w:val="18"/>
              </w:rPr>
              <w:t xml:space="preserve"> </w:t>
            </w:r>
            <w:r w:rsidRPr="00CC0798">
              <w:rPr>
                <w:rFonts w:ascii="Arial" w:hAnsi="Arial" w:cs="Arial"/>
                <w:sz w:val="18"/>
                <w:szCs w:val="18"/>
              </w:rPr>
              <w:t>to road and ensure looking up</w:t>
            </w:r>
          </w:p>
        </w:tc>
      </w:tr>
      <w:tr w:rsidR="009C0997" w:rsidRPr="00CC0798" w14:paraId="2677CAF7" w14:textId="77777777" w:rsidTr="00036DF0">
        <w:trPr>
          <w:cantSplit/>
          <w:trHeight w:hRule="exact" w:val="2684"/>
          <w:jc w:val="center"/>
        </w:trPr>
        <w:tc>
          <w:tcPr>
            <w:tcW w:w="1242" w:type="dxa"/>
          </w:tcPr>
          <w:p w14:paraId="4829847D" w14:textId="77777777" w:rsidR="009C0997" w:rsidRDefault="009C0997" w:rsidP="00F831F4">
            <w:pPr>
              <w:rPr>
                <w:rFonts w:ascii="Arial" w:hAnsi="Arial" w:cs="Arial"/>
                <w:sz w:val="18"/>
                <w:szCs w:val="18"/>
              </w:rPr>
            </w:pPr>
          </w:p>
        </w:tc>
        <w:tc>
          <w:tcPr>
            <w:tcW w:w="2268" w:type="dxa"/>
          </w:tcPr>
          <w:p w14:paraId="22194641" w14:textId="77777777" w:rsidR="009C0997" w:rsidRDefault="009C0997" w:rsidP="00F831F4">
            <w:pPr>
              <w:rPr>
                <w:rFonts w:ascii="Arial" w:hAnsi="Arial" w:cs="Arial"/>
                <w:sz w:val="18"/>
                <w:szCs w:val="18"/>
                <w:shd w:val="clear" w:color="auto" w:fill="FFFFFF"/>
              </w:rPr>
            </w:pPr>
            <w:r>
              <w:rPr>
                <w:rFonts w:ascii="Arial" w:hAnsi="Arial" w:cs="Arial"/>
                <w:sz w:val="18"/>
                <w:szCs w:val="18"/>
                <w:shd w:val="clear" w:color="auto" w:fill="FFFFFF"/>
              </w:rPr>
              <w:t xml:space="preserve">Minor roads on to </w:t>
            </w:r>
            <w:proofErr w:type="spellStart"/>
            <w:r>
              <w:rPr>
                <w:rFonts w:ascii="Arial" w:hAnsi="Arial" w:cs="Arial"/>
                <w:sz w:val="18"/>
                <w:szCs w:val="18"/>
                <w:shd w:val="clear" w:color="auto" w:fill="FFFFFF"/>
              </w:rPr>
              <w:t>Swineyard</w:t>
            </w:r>
            <w:proofErr w:type="spellEnd"/>
            <w:r>
              <w:rPr>
                <w:rFonts w:ascii="Arial" w:hAnsi="Arial" w:cs="Arial"/>
                <w:sz w:val="18"/>
                <w:szCs w:val="18"/>
                <w:shd w:val="clear" w:color="auto" w:fill="FFFFFF"/>
              </w:rPr>
              <w:t xml:space="preserve"> Lane / </w:t>
            </w:r>
            <w:proofErr w:type="spellStart"/>
            <w:r>
              <w:rPr>
                <w:rFonts w:ascii="Arial" w:hAnsi="Arial" w:cs="Arial"/>
                <w:sz w:val="18"/>
                <w:szCs w:val="18"/>
                <w:shd w:val="clear" w:color="auto" w:fill="FFFFFF"/>
              </w:rPr>
              <w:t>Barleycastle</w:t>
            </w:r>
            <w:proofErr w:type="spellEnd"/>
            <w:r>
              <w:rPr>
                <w:rFonts w:ascii="Arial" w:hAnsi="Arial" w:cs="Arial"/>
                <w:sz w:val="18"/>
                <w:szCs w:val="18"/>
                <w:shd w:val="clear" w:color="auto" w:fill="FFFFFF"/>
              </w:rPr>
              <w:t xml:space="preserve"> Lane: Heath Lane, Moss Brow Lane, </w:t>
            </w:r>
            <w:proofErr w:type="spellStart"/>
            <w:r>
              <w:rPr>
                <w:rFonts w:ascii="Arial" w:hAnsi="Arial" w:cs="Arial"/>
                <w:sz w:val="18"/>
                <w:szCs w:val="18"/>
                <w:shd w:val="clear" w:color="auto" w:fill="FFFFFF"/>
              </w:rPr>
              <w:t>Intack</w:t>
            </w:r>
            <w:proofErr w:type="spellEnd"/>
            <w:r>
              <w:rPr>
                <w:rFonts w:ascii="Arial" w:hAnsi="Arial" w:cs="Arial"/>
                <w:sz w:val="18"/>
                <w:szCs w:val="18"/>
                <w:shd w:val="clear" w:color="auto" w:fill="FFFFFF"/>
              </w:rPr>
              <w:t xml:space="preserve"> Lane, Crowley Lane, </w:t>
            </w:r>
            <w:proofErr w:type="spellStart"/>
            <w:r>
              <w:rPr>
                <w:rFonts w:ascii="Arial" w:hAnsi="Arial" w:cs="Arial"/>
                <w:sz w:val="18"/>
                <w:szCs w:val="18"/>
                <w:shd w:val="clear" w:color="auto" w:fill="FFFFFF"/>
              </w:rPr>
              <w:t>Lyncastle</w:t>
            </w:r>
            <w:proofErr w:type="spellEnd"/>
            <w:r>
              <w:rPr>
                <w:rFonts w:ascii="Arial" w:hAnsi="Arial" w:cs="Arial"/>
                <w:sz w:val="18"/>
                <w:szCs w:val="18"/>
                <w:shd w:val="clear" w:color="auto" w:fill="FFFFFF"/>
              </w:rPr>
              <w:t xml:space="preserve"> Lane, B5356.</w:t>
            </w:r>
          </w:p>
          <w:p w14:paraId="7BCC8773" w14:textId="50851194" w:rsidR="009C0997" w:rsidRPr="001F492F" w:rsidRDefault="009C0997" w:rsidP="0071312E">
            <w:pPr>
              <w:rPr>
                <w:rFonts w:ascii="Arial" w:hAnsi="Arial" w:cs="Arial"/>
                <w:sz w:val="18"/>
                <w:szCs w:val="18"/>
                <w:shd w:val="clear" w:color="auto" w:fill="FFFFFF"/>
              </w:rPr>
            </w:pPr>
          </w:p>
        </w:tc>
        <w:tc>
          <w:tcPr>
            <w:tcW w:w="2410" w:type="dxa"/>
          </w:tcPr>
          <w:p w14:paraId="1EA28A64" w14:textId="77777777" w:rsidR="0071312E" w:rsidRDefault="009C0997" w:rsidP="00F831F4">
            <w:pPr>
              <w:rPr>
                <w:rFonts w:ascii="Arial" w:hAnsi="Arial" w:cs="Arial"/>
                <w:sz w:val="18"/>
                <w:szCs w:val="18"/>
                <w:shd w:val="clear" w:color="auto" w:fill="FFFFFF"/>
              </w:rPr>
            </w:pPr>
            <w:r w:rsidRPr="009C0997">
              <w:rPr>
                <w:rFonts w:ascii="Arial" w:hAnsi="Arial" w:cs="Arial"/>
                <w:sz w:val="18"/>
                <w:szCs w:val="18"/>
              </w:rPr>
              <w:t>Vehicles joining/leaving</w:t>
            </w:r>
            <w:r>
              <w:rPr>
                <w:rFonts w:ascii="Arial" w:hAnsi="Arial" w:cs="Arial"/>
                <w:sz w:val="18"/>
                <w:szCs w:val="18"/>
              </w:rPr>
              <w:t xml:space="preserve"> </w:t>
            </w:r>
            <w:proofErr w:type="spellStart"/>
            <w:r>
              <w:rPr>
                <w:rFonts w:ascii="Arial" w:hAnsi="Arial" w:cs="Arial"/>
                <w:sz w:val="18"/>
                <w:szCs w:val="18"/>
              </w:rPr>
              <w:t>Swineyard</w:t>
            </w:r>
            <w:proofErr w:type="spellEnd"/>
            <w:r>
              <w:rPr>
                <w:rFonts w:ascii="Arial" w:hAnsi="Arial" w:cs="Arial"/>
                <w:sz w:val="18"/>
                <w:szCs w:val="18"/>
              </w:rPr>
              <w:t xml:space="preserve"> Lane / </w:t>
            </w:r>
            <w:proofErr w:type="spellStart"/>
            <w:r>
              <w:rPr>
                <w:rFonts w:ascii="Arial" w:hAnsi="Arial" w:cs="Arial"/>
                <w:sz w:val="18"/>
                <w:szCs w:val="18"/>
              </w:rPr>
              <w:t>Barleycastle</w:t>
            </w:r>
            <w:proofErr w:type="spellEnd"/>
            <w:r>
              <w:rPr>
                <w:rFonts w:ascii="Arial" w:hAnsi="Arial" w:cs="Arial"/>
                <w:sz w:val="18"/>
                <w:szCs w:val="18"/>
              </w:rPr>
              <w:t xml:space="preserve"> Lane</w:t>
            </w:r>
          </w:p>
          <w:p w14:paraId="1504EE61" w14:textId="77777777" w:rsidR="0071312E" w:rsidRDefault="0071312E" w:rsidP="00F831F4">
            <w:pPr>
              <w:rPr>
                <w:rFonts w:ascii="Arial" w:hAnsi="Arial" w:cs="Arial"/>
                <w:sz w:val="18"/>
                <w:szCs w:val="18"/>
                <w:shd w:val="clear" w:color="auto" w:fill="FFFFFF"/>
              </w:rPr>
            </w:pPr>
          </w:p>
          <w:p w14:paraId="052936B0" w14:textId="77777777" w:rsidR="009C0997" w:rsidRDefault="0071312E" w:rsidP="0071312E">
            <w:pPr>
              <w:rPr>
                <w:rFonts w:ascii="Arial" w:hAnsi="Arial" w:cs="Arial"/>
                <w:sz w:val="18"/>
                <w:szCs w:val="18"/>
                <w:shd w:val="clear" w:color="auto" w:fill="FFFFFF"/>
              </w:rPr>
            </w:pPr>
            <w:r>
              <w:rPr>
                <w:rFonts w:ascii="Arial" w:hAnsi="Arial" w:cs="Arial"/>
                <w:sz w:val="18"/>
                <w:szCs w:val="18"/>
                <w:shd w:val="clear" w:color="auto" w:fill="FFFFFF"/>
              </w:rPr>
              <w:t xml:space="preserve">There are several entrance/exits to industrial units / logistic companies on </w:t>
            </w:r>
            <w:proofErr w:type="spellStart"/>
            <w:r>
              <w:rPr>
                <w:rFonts w:ascii="Arial" w:hAnsi="Arial" w:cs="Arial"/>
                <w:sz w:val="18"/>
                <w:szCs w:val="18"/>
                <w:shd w:val="clear" w:color="auto" w:fill="FFFFFF"/>
              </w:rPr>
              <w:t>Barleycastle</w:t>
            </w:r>
            <w:proofErr w:type="spellEnd"/>
            <w:r>
              <w:rPr>
                <w:rFonts w:ascii="Arial" w:hAnsi="Arial" w:cs="Arial"/>
                <w:sz w:val="18"/>
                <w:szCs w:val="18"/>
                <w:shd w:val="clear" w:color="auto" w:fill="FFFFFF"/>
              </w:rPr>
              <w:t xml:space="preserve"> lane.</w:t>
            </w:r>
          </w:p>
          <w:p w14:paraId="02C29FD1" w14:textId="77777777" w:rsidR="0071312E" w:rsidRDefault="0071312E" w:rsidP="0071312E">
            <w:pPr>
              <w:rPr>
                <w:rFonts w:ascii="Arial" w:hAnsi="Arial" w:cs="Arial"/>
                <w:sz w:val="18"/>
                <w:szCs w:val="18"/>
                <w:shd w:val="clear" w:color="auto" w:fill="FFFFFF"/>
              </w:rPr>
            </w:pPr>
          </w:p>
          <w:p w14:paraId="7F79B4D7" w14:textId="7D42688F" w:rsidR="0071312E" w:rsidRDefault="0071312E" w:rsidP="0071312E">
            <w:pPr>
              <w:rPr>
                <w:rFonts w:ascii="Arial" w:hAnsi="Arial" w:cs="Arial"/>
                <w:sz w:val="18"/>
                <w:szCs w:val="18"/>
                <w:shd w:val="clear" w:color="auto" w:fill="FFFFFF"/>
              </w:rPr>
            </w:pPr>
            <w:r>
              <w:rPr>
                <w:rFonts w:ascii="Arial" w:hAnsi="Arial" w:cs="Arial"/>
                <w:sz w:val="18"/>
                <w:szCs w:val="18"/>
                <w:shd w:val="clear" w:color="auto" w:fill="FFFFFF"/>
              </w:rPr>
              <w:t xml:space="preserve">Vehicles, frequently HGV, </w:t>
            </w:r>
            <w:r w:rsidRPr="0071312E">
              <w:rPr>
                <w:rFonts w:ascii="Arial" w:hAnsi="Arial" w:cs="Arial"/>
                <w:sz w:val="18"/>
                <w:szCs w:val="18"/>
                <w:shd w:val="clear" w:color="auto" w:fill="FFFFFF"/>
              </w:rPr>
              <w:t xml:space="preserve">joining/leaving </w:t>
            </w:r>
            <w:proofErr w:type="spellStart"/>
            <w:r w:rsidRPr="0071312E">
              <w:rPr>
                <w:rFonts w:ascii="Arial" w:hAnsi="Arial" w:cs="Arial"/>
                <w:sz w:val="18"/>
                <w:szCs w:val="18"/>
                <w:shd w:val="clear" w:color="auto" w:fill="FFFFFF"/>
              </w:rPr>
              <w:t>Barleycastle</w:t>
            </w:r>
            <w:proofErr w:type="spellEnd"/>
            <w:r w:rsidRPr="0071312E">
              <w:rPr>
                <w:rFonts w:ascii="Arial" w:hAnsi="Arial" w:cs="Arial"/>
                <w:sz w:val="18"/>
                <w:szCs w:val="18"/>
                <w:shd w:val="clear" w:color="auto" w:fill="FFFFFF"/>
              </w:rPr>
              <w:t xml:space="preserve"> Lane</w:t>
            </w:r>
          </w:p>
          <w:p w14:paraId="70753106" w14:textId="77B2206B" w:rsidR="0071312E" w:rsidRPr="00CC0798" w:rsidRDefault="0071312E" w:rsidP="0071312E">
            <w:pPr>
              <w:rPr>
                <w:rFonts w:ascii="Arial" w:hAnsi="Arial" w:cs="Arial"/>
                <w:sz w:val="18"/>
                <w:szCs w:val="18"/>
              </w:rPr>
            </w:pPr>
          </w:p>
        </w:tc>
        <w:tc>
          <w:tcPr>
            <w:tcW w:w="1701" w:type="dxa"/>
          </w:tcPr>
          <w:p w14:paraId="5AE6A2BF" w14:textId="77777777" w:rsidR="009C0997" w:rsidRPr="00CC0798" w:rsidRDefault="009C0997" w:rsidP="00D5614C">
            <w:pPr>
              <w:jc w:val="center"/>
              <w:rPr>
                <w:rFonts w:ascii="Arial" w:hAnsi="Arial" w:cs="Arial"/>
                <w:sz w:val="18"/>
                <w:szCs w:val="18"/>
              </w:rPr>
            </w:pPr>
          </w:p>
        </w:tc>
        <w:tc>
          <w:tcPr>
            <w:tcW w:w="2799" w:type="dxa"/>
          </w:tcPr>
          <w:p w14:paraId="5CFE650F" w14:textId="77777777" w:rsidR="009C0997" w:rsidRPr="00CC0798" w:rsidRDefault="009C0997" w:rsidP="00F831F4">
            <w:pPr>
              <w:rPr>
                <w:rFonts w:ascii="Arial" w:hAnsi="Arial" w:cs="Arial"/>
                <w:sz w:val="18"/>
                <w:szCs w:val="18"/>
              </w:rPr>
            </w:pPr>
          </w:p>
        </w:tc>
      </w:tr>
      <w:tr w:rsidR="00C71E19" w:rsidRPr="00CC0798" w14:paraId="601F3592" w14:textId="77777777" w:rsidTr="00036DF0">
        <w:trPr>
          <w:cantSplit/>
          <w:trHeight w:hRule="exact" w:val="1297"/>
          <w:jc w:val="center"/>
        </w:trPr>
        <w:tc>
          <w:tcPr>
            <w:tcW w:w="1242" w:type="dxa"/>
          </w:tcPr>
          <w:p w14:paraId="7469C02D" w14:textId="1923A07B" w:rsidR="00C71E19" w:rsidRPr="00CC0798" w:rsidRDefault="00CC0798" w:rsidP="00F831F4">
            <w:pPr>
              <w:rPr>
                <w:rFonts w:ascii="Arial" w:hAnsi="Arial" w:cs="Arial"/>
                <w:sz w:val="18"/>
                <w:szCs w:val="18"/>
              </w:rPr>
            </w:pPr>
            <w:r>
              <w:rPr>
                <w:rFonts w:ascii="Arial" w:hAnsi="Arial" w:cs="Arial"/>
                <w:sz w:val="18"/>
                <w:szCs w:val="18"/>
              </w:rPr>
              <w:t>0.7 miles</w:t>
            </w:r>
          </w:p>
        </w:tc>
        <w:tc>
          <w:tcPr>
            <w:tcW w:w="2268" w:type="dxa"/>
          </w:tcPr>
          <w:p w14:paraId="156CE576" w14:textId="4AF8BC0D" w:rsidR="00C71E19" w:rsidRPr="00CC0798" w:rsidRDefault="00C71E19" w:rsidP="00F831F4">
            <w:pPr>
              <w:rPr>
                <w:rFonts w:ascii="Arial" w:hAnsi="Arial" w:cs="Arial"/>
                <w:bCs/>
                <w:sz w:val="18"/>
                <w:szCs w:val="18"/>
              </w:rPr>
            </w:pPr>
            <w:r w:rsidRPr="00CC0798">
              <w:rPr>
                <w:rFonts w:ascii="Arial" w:hAnsi="Arial" w:cs="Arial"/>
                <w:sz w:val="18"/>
                <w:szCs w:val="18"/>
              </w:rPr>
              <w:t>Junction on left with B5159</w:t>
            </w:r>
          </w:p>
        </w:tc>
        <w:tc>
          <w:tcPr>
            <w:tcW w:w="2410" w:type="dxa"/>
          </w:tcPr>
          <w:p w14:paraId="43532BBE" w14:textId="77777777" w:rsidR="00C71E19" w:rsidRPr="00CC0798" w:rsidRDefault="00C71E19">
            <w:pPr>
              <w:rPr>
                <w:rFonts w:ascii="Arial" w:hAnsi="Arial" w:cs="Arial"/>
                <w:sz w:val="18"/>
                <w:szCs w:val="18"/>
              </w:rPr>
            </w:pPr>
            <w:r w:rsidRPr="00CC0798">
              <w:rPr>
                <w:rFonts w:ascii="Arial" w:hAnsi="Arial" w:cs="Arial"/>
                <w:sz w:val="18"/>
                <w:szCs w:val="18"/>
              </w:rPr>
              <w:t>Vehicles joining / leaving A50.</w:t>
            </w:r>
          </w:p>
          <w:p w14:paraId="68C1FCE0" w14:textId="77777777" w:rsidR="00C71E19" w:rsidRPr="00CC0798" w:rsidRDefault="00C71E19">
            <w:pPr>
              <w:rPr>
                <w:rFonts w:ascii="Arial" w:hAnsi="Arial" w:cs="Arial"/>
                <w:sz w:val="18"/>
                <w:szCs w:val="18"/>
              </w:rPr>
            </w:pPr>
          </w:p>
          <w:p w14:paraId="750F09F1" w14:textId="77777777" w:rsidR="00C71E19" w:rsidRPr="00CC0798" w:rsidRDefault="00C71E19">
            <w:pPr>
              <w:rPr>
                <w:rFonts w:ascii="Arial" w:hAnsi="Arial" w:cs="Arial"/>
                <w:sz w:val="18"/>
                <w:szCs w:val="18"/>
              </w:rPr>
            </w:pPr>
            <w:r w:rsidRPr="00CC0798">
              <w:rPr>
                <w:rFonts w:ascii="Arial" w:hAnsi="Arial" w:cs="Arial"/>
                <w:sz w:val="18"/>
                <w:szCs w:val="18"/>
              </w:rPr>
              <w:t>Poor line of sight from all directions.</w:t>
            </w:r>
          </w:p>
          <w:p w14:paraId="0AF5807F" w14:textId="03C0C632" w:rsidR="00C71E19" w:rsidRPr="00CC0798" w:rsidRDefault="00C71E19" w:rsidP="00F831F4">
            <w:pPr>
              <w:rPr>
                <w:rFonts w:ascii="Arial" w:hAnsi="Arial" w:cs="Arial"/>
                <w:sz w:val="18"/>
                <w:szCs w:val="18"/>
              </w:rPr>
            </w:pPr>
          </w:p>
        </w:tc>
        <w:tc>
          <w:tcPr>
            <w:tcW w:w="1701" w:type="dxa"/>
          </w:tcPr>
          <w:p w14:paraId="06F39919" w14:textId="5CFD6A52"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2308C8E4" w14:textId="77777777" w:rsidR="00A76BF2"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55E2CC5B" w14:textId="230FA806" w:rsidR="00C71E19" w:rsidRPr="009251F7" w:rsidRDefault="00C71E19" w:rsidP="000E5A13">
            <w:pPr>
              <w:rPr>
                <w:rFonts w:ascii="Arial" w:hAnsi="Arial" w:cs="Arial"/>
                <w:sz w:val="18"/>
                <w:szCs w:val="18"/>
              </w:rPr>
            </w:pPr>
            <w:r w:rsidRPr="009251F7">
              <w:rPr>
                <w:rFonts w:ascii="Arial" w:hAnsi="Arial" w:cs="Arial"/>
                <w:sz w:val="18"/>
                <w:szCs w:val="18"/>
              </w:rPr>
              <w:t>Warning sign 50m before junction on B5159</w:t>
            </w:r>
          </w:p>
          <w:p w14:paraId="54627494" w14:textId="6C0298FF" w:rsidR="00C71E19" w:rsidRPr="009251F7" w:rsidRDefault="00C71E19"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C71E19" w:rsidRPr="00CC0798" w14:paraId="629C19D4" w14:textId="77777777" w:rsidTr="00036DF0">
        <w:trPr>
          <w:cantSplit/>
          <w:trHeight w:hRule="exact" w:val="1281"/>
          <w:jc w:val="center"/>
        </w:trPr>
        <w:tc>
          <w:tcPr>
            <w:tcW w:w="1242" w:type="dxa"/>
          </w:tcPr>
          <w:p w14:paraId="375B9BBE" w14:textId="69FDE151" w:rsidR="00C71E19" w:rsidRPr="00CC0798" w:rsidRDefault="00CC0798" w:rsidP="00F831F4">
            <w:pPr>
              <w:rPr>
                <w:rFonts w:ascii="Arial" w:hAnsi="Arial" w:cs="Arial"/>
                <w:sz w:val="18"/>
                <w:szCs w:val="18"/>
              </w:rPr>
            </w:pPr>
            <w:r>
              <w:rPr>
                <w:rFonts w:ascii="Arial" w:hAnsi="Arial" w:cs="Arial"/>
                <w:sz w:val="18"/>
                <w:szCs w:val="18"/>
              </w:rPr>
              <w:t>0.8 miles</w:t>
            </w:r>
          </w:p>
        </w:tc>
        <w:tc>
          <w:tcPr>
            <w:tcW w:w="2268" w:type="dxa"/>
          </w:tcPr>
          <w:p w14:paraId="50729DBE" w14:textId="0BB456CD" w:rsidR="00C71E19" w:rsidRPr="00CC0798" w:rsidRDefault="00C71E19" w:rsidP="00F831F4">
            <w:pPr>
              <w:rPr>
                <w:rFonts w:ascii="Arial" w:hAnsi="Arial" w:cs="Arial"/>
                <w:bCs/>
                <w:sz w:val="18"/>
                <w:szCs w:val="18"/>
              </w:rPr>
            </w:pPr>
            <w:r w:rsidRPr="00CC0798">
              <w:rPr>
                <w:rFonts w:ascii="Arial" w:hAnsi="Arial" w:cs="Arial"/>
                <w:sz w:val="18"/>
                <w:szCs w:val="18"/>
              </w:rPr>
              <w:t>2</w:t>
            </w:r>
            <w:r w:rsidRPr="00CC0798">
              <w:rPr>
                <w:rFonts w:ascii="Arial" w:hAnsi="Arial" w:cs="Arial"/>
                <w:sz w:val="18"/>
                <w:szCs w:val="18"/>
                <w:vertAlign w:val="superscript"/>
              </w:rPr>
              <w:t>nd</w:t>
            </w:r>
            <w:r w:rsidRPr="00CC0798">
              <w:rPr>
                <w:rFonts w:ascii="Arial" w:hAnsi="Arial" w:cs="Arial"/>
                <w:sz w:val="18"/>
                <w:szCs w:val="18"/>
              </w:rPr>
              <w:t xml:space="preserve"> Junction on left with B5159</w:t>
            </w:r>
          </w:p>
        </w:tc>
        <w:tc>
          <w:tcPr>
            <w:tcW w:w="2410" w:type="dxa"/>
          </w:tcPr>
          <w:p w14:paraId="2072A634" w14:textId="77777777" w:rsidR="00C71E19" w:rsidRPr="00CC0798" w:rsidRDefault="00C71E19" w:rsidP="00DF3325">
            <w:pPr>
              <w:rPr>
                <w:rFonts w:ascii="Arial" w:hAnsi="Arial" w:cs="Arial"/>
                <w:sz w:val="18"/>
                <w:szCs w:val="18"/>
              </w:rPr>
            </w:pPr>
            <w:r w:rsidRPr="00CC0798">
              <w:rPr>
                <w:rFonts w:ascii="Arial" w:hAnsi="Arial" w:cs="Arial"/>
                <w:sz w:val="18"/>
                <w:szCs w:val="18"/>
              </w:rPr>
              <w:t>Vehicles joining / leaving A50.</w:t>
            </w:r>
          </w:p>
          <w:p w14:paraId="695EE76A" w14:textId="77777777" w:rsidR="00C71E19" w:rsidRPr="00CC0798" w:rsidRDefault="00C71E19" w:rsidP="00DF3325">
            <w:pPr>
              <w:rPr>
                <w:rFonts w:ascii="Arial" w:hAnsi="Arial" w:cs="Arial"/>
                <w:sz w:val="18"/>
                <w:szCs w:val="18"/>
              </w:rPr>
            </w:pPr>
          </w:p>
          <w:p w14:paraId="78E0B521" w14:textId="77777777" w:rsidR="00C71E19" w:rsidRPr="00CC0798" w:rsidRDefault="00C71E19" w:rsidP="00DF3325">
            <w:pPr>
              <w:rPr>
                <w:rFonts w:ascii="Arial" w:hAnsi="Arial" w:cs="Arial"/>
                <w:sz w:val="18"/>
                <w:szCs w:val="18"/>
              </w:rPr>
            </w:pPr>
            <w:r w:rsidRPr="00CC0798">
              <w:rPr>
                <w:rFonts w:ascii="Arial" w:hAnsi="Arial" w:cs="Arial"/>
                <w:sz w:val="18"/>
                <w:szCs w:val="18"/>
              </w:rPr>
              <w:t>Poor line of sight from all directions. Acute angle of junction.</w:t>
            </w:r>
          </w:p>
          <w:p w14:paraId="581A5412" w14:textId="77777777" w:rsidR="00C71E19" w:rsidRPr="00CC0798" w:rsidRDefault="00C71E19" w:rsidP="00F831F4">
            <w:pPr>
              <w:rPr>
                <w:rFonts w:ascii="Arial" w:hAnsi="Arial" w:cs="Arial"/>
                <w:sz w:val="18"/>
                <w:szCs w:val="18"/>
              </w:rPr>
            </w:pPr>
          </w:p>
        </w:tc>
        <w:tc>
          <w:tcPr>
            <w:tcW w:w="1701" w:type="dxa"/>
          </w:tcPr>
          <w:p w14:paraId="05180C69" w14:textId="5F91BB35"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1357FFE9" w14:textId="77777777" w:rsidR="005F2D25" w:rsidRPr="009251F7" w:rsidRDefault="00667877" w:rsidP="00C71E19">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6B3CF97A" w14:textId="32013AFA" w:rsidR="00C71E19" w:rsidRPr="009251F7" w:rsidRDefault="00C71E19" w:rsidP="00C71E19">
            <w:pPr>
              <w:rPr>
                <w:rFonts w:ascii="Arial" w:hAnsi="Arial" w:cs="Arial"/>
                <w:sz w:val="18"/>
                <w:szCs w:val="18"/>
              </w:rPr>
            </w:pPr>
            <w:r w:rsidRPr="009251F7">
              <w:rPr>
                <w:rFonts w:ascii="Arial" w:hAnsi="Arial" w:cs="Arial"/>
                <w:sz w:val="18"/>
                <w:szCs w:val="18"/>
              </w:rPr>
              <w:t>Warning sign 50m before junction on B5159</w:t>
            </w:r>
          </w:p>
          <w:p w14:paraId="06A0D1C5" w14:textId="213A5530" w:rsidR="00C71E19" w:rsidRPr="009251F7" w:rsidRDefault="00C71E19" w:rsidP="000E5A13">
            <w:pPr>
              <w:rPr>
                <w:rFonts w:ascii="Arial" w:hAnsi="Arial" w:cs="Arial"/>
                <w:sz w:val="18"/>
                <w:szCs w:val="18"/>
              </w:rPr>
            </w:pPr>
            <w:r w:rsidRPr="009251F7">
              <w:rPr>
                <w:rFonts w:ascii="Arial" w:hAnsi="Arial" w:cs="Arial"/>
                <w:sz w:val="18"/>
                <w:szCs w:val="18"/>
              </w:rPr>
              <w:t xml:space="preserve">Marshal at junction in </w:t>
            </w:r>
            <w:proofErr w:type="spellStart"/>
            <w:r w:rsidRPr="009251F7">
              <w:rPr>
                <w:rFonts w:ascii="Arial" w:hAnsi="Arial" w:cs="Arial"/>
                <w:sz w:val="18"/>
                <w:szCs w:val="18"/>
              </w:rPr>
              <w:t>hi-viz</w:t>
            </w:r>
            <w:proofErr w:type="spellEnd"/>
          </w:p>
        </w:tc>
      </w:tr>
      <w:tr w:rsidR="00C71E19" w:rsidRPr="00CC0798" w14:paraId="672037B8" w14:textId="77777777" w:rsidTr="00036DF0">
        <w:trPr>
          <w:cantSplit/>
          <w:trHeight w:hRule="exact" w:val="696"/>
          <w:jc w:val="center"/>
        </w:trPr>
        <w:tc>
          <w:tcPr>
            <w:tcW w:w="1242" w:type="dxa"/>
          </w:tcPr>
          <w:p w14:paraId="077AE219" w14:textId="7D2CC3D9" w:rsidR="00C71E19" w:rsidRPr="00CC0798" w:rsidRDefault="00CC0798" w:rsidP="00F831F4">
            <w:pPr>
              <w:rPr>
                <w:rFonts w:ascii="Arial" w:hAnsi="Arial" w:cs="Arial"/>
                <w:sz w:val="18"/>
                <w:szCs w:val="18"/>
              </w:rPr>
            </w:pPr>
            <w:r>
              <w:rPr>
                <w:rFonts w:ascii="Arial" w:hAnsi="Arial" w:cs="Arial"/>
                <w:sz w:val="18"/>
                <w:szCs w:val="18"/>
              </w:rPr>
              <w:t>0.8 miles</w:t>
            </w:r>
          </w:p>
        </w:tc>
        <w:tc>
          <w:tcPr>
            <w:tcW w:w="2268" w:type="dxa"/>
          </w:tcPr>
          <w:p w14:paraId="10409BD9" w14:textId="237FA4C6" w:rsidR="00C71E19" w:rsidRPr="00CC0798" w:rsidRDefault="00C71E19" w:rsidP="00F831F4">
            <w:pPr>
              <w:rPr>
                <w:rFonts w:ascii="Arial" w:hAnsi="Arial" w:cs="Arial"/>
                <w:bCs/>
                <w:sz w:val="18"/>
                <w:szCs w:val="18"/>
              </w:rPr>
            </w:pPr>
            <w:r w:rsidRPr="00CC0798">
              <w:rPr>
                <w:rFonts w:ascii="Arial" w:hAnsi="Arial" w:cs="Arial"/>
                <w:bCs/>
                <w:sz w:val="18"/>
                <w:szCs w:val="18"/>
              </w:rPr>
              <w:t xml:space="preserve">Junction on right into </w:t>
            </w:r>
            <w:proofErr w:type="spellStart"/>
            <w:r w:rsidRPr="00CC0798">
              <w:rPr>
                <w:rFonts w:ascii="Arial" w:hAnsi="Arial" w:cs="Arial"/>
                <w:bCs/>
                <w:sz w:val="18"/>
                <w:szCs w:val="18"/>
              </w:rPr>
              <w:t>Halliwell’s</w:t>
            </w:r>
            <w:proofErr w:type="spellEnd"/>
            <w:r w:rsidRPr="00CC0798">
              <w:rPr>
                <w:rFonts w:ascii="Arial" w:hAnsi="Arial" w:cs="Arial"/>
                <w:bCs/>
                <w:sz w:val="18"/>
                <w:szCs w:val="18"/>
              </w:rPr>
              <w:t xml:space="preserve"> Brow</w:t>
            </w:r>
          </w:p>
        </w:tc>
        <w:tc>
          <w:tcPr>
            <w:tcW w:w="2410" w:type="dxa"/>
          </w:tcPr>
          <w:p w14:paraId="19A7813E" w14:textId="00931822" w:rsidR="00C71E19" w:rsidRPr="00CC0798" w:rsidRDefault="00C71E19" w:rsidP="00F831F4">
            <w:pPr>
              <w:rPr>
                <w:rFonts w:ascii="Arial" w:hAnsi="Arial" w:cs="Arial"/>
                <w:sz w:val="18"/>
                <w:szCs w:val="18"/>
              </w:rPr>
            </w:pPr>
            <w:r w:rsidRPr="00CC0798">
              <w:rPr>
                <w:rFonts w:ascii="Arial" w:hAnsi="Arial" w:cs="Arial"/>
                <w:sz w:val="18"/>
                <w:szCs w:val="18"/>
              </w:rPr>
              <w:t>Vehicles joining/leaving A50</w:t>
            </w:r>
          </w:p>
        </w:tc>
        <w:tc>
          <w:tcPr>
            <w:tcW w:w="1701" w:type="dxa"/>
          </w:tcPr>
          <w:p w14:paraId="4A15DDD9" w14:textId="077FBEC3" w:rsidR="00C71E19" w:rsidRPr="00CC0798" w:rsidRDefault="00C71E19" w:rsidP="00F831F4">
            <w:pPr>
              <w:jc w:val="center"/>
              <w:rPr>
                <w:rFonts w:ascii="Arial" w:hAnsi="Arial" w:cs="Arial"/>
                <w:sz w:val="18"/>
                <w:szCs w:val="18"/>
              </w:rPr>
            </w:pPr>
            <w:r w:rsidRPr="00CC0798">
              <w:rPr>
                <w:rFonts w:ascii="Arial" w:hAnsi="Arial" w:cs="Arial"/>
                <w:sz w:val="18"/>
                <w:szCs w:val="18"/>
              </w:rPr>
              <w:t>Low</w:t>
            </w:r>
          </w:p>
        </w:tc>
        <w:tc>
          <w:tcPr>
            <w:tcW w:w="2799" w:type="dxa"/>
          </w:tcPr>
          <w:p w14:paraId="43EC9BC2" w14:textId="04207D60" w:rsidR="00C71E19" w:rsidRPr="009251F7" w:rsidRDefault="00C71E19" w:rsidP="000E5A13">
            <w:pPr>
              <w:rPr>
                <w:rFonts w:ascii="Arial" w:hAnsi="Arial" w:cs="Arial"/>
                <w:sz w:val="18"/>
                <w:szCs w:val="18"/>
              </w:rPr>
            </w:pPr>
            <w:r w:rsidRPr="009251F7">
              <w:rPr>
                <w:rFonts w:ascii="Arial" w:hAnsi="Arial" w:cs="Arial"/>
                <w:sz w:val="18"/>
                <w:szCs w:val="18"/>
              </w:rPr>
              <w:t xml:space="preserve">Riders to pay extra attention </w:t>
            </w:r>
            <w:r w:rsidR="007A5CD7" w:rsidRPr="009251F7">
              <w:rPr>
                <w:rFonts w:ascii="Arial" w:hAnsi="Arial" w:cs="Arial"/>
                <w:sz w:val="18"/>
                <w:szCs w:val="18"/>
              </w:rPr>
              <w:t xml:space="preserve"> </w:t>
            </w:r>
            <w:r w:rsidRPr="009251F7">
              <w:rPr>
                <w:rFonts w:ascii="Arial" w:hAnsi="Arial" w:cs="Arial"/>
                <w:sz w:val="18"/>
                <w:szCs w:val="18"/>
              </w:rPr>
              <w:t>to road and ensure looking up</w:t>
            </w:r>
          </w:p>
        </w:tc>
      </w:tr>
      <w:tr w:rsidR="00C71E19" w:rsidRPr="00CC0798" w14:paraId="50419B01" w14:textId="77777777" w:rsidTr="00036DF0">
        <w:trPr>
          <w:cantSplit/>
          <w:trHeight w:hRule="exact" w:val="857"/>
          <w:jc w:val="center"/>
        </w:trPr>
        <w:tc>
          <w:tcPr>
            <w:tcW w:w="1242" w:type="dxa"/>
          </w:tcPr>
          <w:p w14:paraId="7F557614" w14:textId="7DA08BA3" w:rsidR="00C71E19" w:rsidRPr="00CC0798" w:rsidRDefault="00075021" w:rsidP="00F831F4">
            <w:pPr>
              <w:rPr>
                <w:rFonts w:ascii="Arial" w:hAnsi="Arial" w:cs="Arial"/>
                <w:sz w:val="18"/>
                <w:szCs w:val="18"/>
              </w:rPr>
            </w:pPr>
            <w:r>
              <w:rPr>
                <w:rFonts w:ascii="Arial" w:hAnsi="Arial" w:cs="Arial"/>
                <w:sz w:val="18"/>
                <w:szCs w:val="18"/>
              </w:rPr>
              <w:t>1.8 miles</w:t>
            </w:r>
          </w:p>
        </w:tc>
        <w:tc>
          <w:tcPr>
            <w:tcW w:w="2268" w:type="dxa"/>
          </w:tcPr>
          <w:p w14:paraId="0C9FE749" w14:textId="47B715B4" w:rsidR="00C71E19" w:rsidRPr="00CC0798" w:rsidRDefault="00C71E19" w:rsidP="00F831F4">
            <w:pPr>
              <w:rPr>
                <w:rFonts w:ascii="Arial" w:hAnsi="Arial" w:cs="Arial"/>
                <w:bCs/>
                <w:sz w:val="18"/>
                <w:szCs w:val="18"/>
              </w:rPr>
            </w:pPr>
            <w:r w:rsidRPr="00CC0798">
              <w:rPr>
                <w:rFonts w:ascii="Arial" w:hAnsi="Arial" w:cs="Arial"/>
                <w:sz w:val="18"/>
                <w:szCs w:val="18"/>
              </w:rPr>
              <w:t xml:space="preserve">Junction on left with </w:t>
            </w:r>
            <w:proofErr w:type="spellStart"/>
            <w:r w:rsidRPr="00CC0798">
              <w:rPr>
                <w:rFonts w:ascii="Arial" w:hAnsi="Arial" w:cs="Arial"/>
                <w:sz w:val="18"/>
                <w:szCs w:val="18"/>
              </w:rPr>
              <w:t>Wrenshot</w:t>
            </w:r>
            <w:proofErr w:type="spellEnd"/>
            <w:r w:rsidRPr="00CC0798">
              <w:rPr>
                <w:rFonts w:ascii="Arial" w:hAnsi="Arial" w:cs="Arial"/>
                <w:sz w:val="18"/>
                <w:szCs w:val="18"/>
              </w:rPr>
              <w:t xml:space="preserve"> Lane</w:t>
            </w:r>
          </w:p>
        </w:tc>
        <w:tc>
          <w:tcPr>
            <w:tcW w:w="2410" w:type="dxa"/>
          </w:tcPr>
          <w:p w14:paraId="55C8817E" w14:textId="77777777" w:rsidR="00C71E19" w:rsidRPr="00CC0798" w:rsidRDefault="00C71E19" w:rsidP="00DF3325">
            <w:pPr>
              <w:rPr>
                <w:rFonts w:ascii="Arial" w:hAnsi="Arial" w:cs="Arial"/>
                <w:sz w:val="18"/>
                <w:szCs w:val="18"/>
              </w:rPr>
            </w:pPr>
            <w:r w:rsidRPr="00CC0798">
              <w:rPr>
                <w:rFonts w:ascii="Arial" w:hAnsi="Arial" w:cs="Arial"/>
                <w:sz w:val="18"/>
                <w:szCs w:val="18"/>
              </w:rPr>
              <w:t>Vehicles joining / leaving A50.</w:t>
            </w:r>
          </w:p>
          <w:p w14:paraId="081C9638" w14:textId="77777777" w:rsidR="00C71E19" w:rsidRPr="00CC0798" w:rsidRDefault="00C71E19" w:rsidP="00DF3325">
            <w:pPr>
              <w:rPr>
                <w:rFonts w:ascii="Arial" w:hAnsi="Arial" w:cs="Arial"/>
                <w:sz w:val="18"/>
                <w:szCs w:val="18"/>
              </w:rPr>
            </w:pPr>
          </w:p>
          <w:p w14:paraId="4BBB94D8" w14:textId="77777777" w:rsidR="00C71E19" w:rsidRPr="00CC0798" w:rsidRDefault="00C71E19" w:rsidP="00DF3325">
            <w:pPr>
              <w:rPr>
                <w:rFonts w:ascii="Arial" w:hAnsi="Arial" w:cs="Arial"/>
                <w:sz w:val="18"/>
                <w:szCs w:val="18"/>
              </w:rPr>
            </w:pPr>
            <w:r w:rsidRPr="00CC0798">
              <w:rPr>
                <w:rFonts w:ascii="Arial" w:hAnsi="Arial" w:cs="Arial"/>
                <w:sz w:val="18"/>
                <w:szCs w:val="18"/>
              </w:rPr>
              <w:t>Poor line of sight.</w:t>
            </w:r>
          </w:p>
          <w:p w14:paraId="6D78A552" w14:textId="77777777" w:rsidR="00C71E19" w:rsidRPr="00CC0798" w:rsidRDefault="00C71E19" w:rsidP="00F831F4">
            <w:pPr>
              <w:rPr>
                <w:rFonts w:ascii="Arial" w:hAnsi="Arial" w:cs="Arial"/>
                <w:sz w:val="18"/>
                <w:szCs w:val="18"/>
              </w:rPr>
            </w:pPr>
          </w:p>
        </w:tc>
        <w:tc>
          <w:tcPr>
            <w:tcW w:w="1701" w:type="dxa"/>
          </w:tcPr>
          <w:p w14:paraId="486B37C5" w14:textId="764A0CA4"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54475981" w14:textId="66882116" w:rsidR="00C71E19" w:rsidRPr="009251F7" w:rsidRDefault="00667877" w:rsidP="000E5A13">
            <w:pPr>
              <w:rPr>
                <w:rFonts w:ascii="Arial" w:hAnsi="Arial" w:cs="Arial"/>
                <w:sz w:val="18"/>
                <w:szCs w:val="18"/>
              </w:rPr>
            </w:pPr>
            <w:r w:rsidRPr="009251F7">
              <w:rPr>
                <w:rFonts w:ascii="Arial" w:hAnsi="Arial" w:cs="Arial"/>
                <w:sz w:val="18"/>
                <w:szCs w:val="18"/>
              </w:rPr>
              <w:t>Riders to pay extra attention  to road and ensure looking up</w:t>
            </w:r>
          </w:p>
        </w:tc>
      </w:tr>
      <w:tr w:rsidR="00C71E19" w:rsidRPr="00CC0798" w14:paraId="1687C6FB" w14:textId="77777777" w:rsidTr="00036DF0">
        <w:trPr>
          <w:cantSplit/>
          <w:trHeight w:hRule="exact" w:val="1546"/>
          <w:jc w:val="center"/>
        </w:trPr>
        <w:tc>
          <w:tcPr>
            <w:tcW w:w="1242" w:type="dxa"/>
          </w:tcPr>
          <w:p w14:paraId="69EE68DC" w14:textId="2610D827" w:rsidR="00C71E19" w:rsidRPr="00CC0798" w:rsidRDefault="00075021" w:rsidP="00F831F4">
            <w:pPr>
              <w:rPr>
                <w:rFonts w:ascii="Arial" w:hAnsi="Arial" w:cs="Arial"/>
                <w:sz w:val="18"/>
                <w:szCs w:val="18"/>
              </w:rPr>
            </w:pPr>
            <w:r>
              <w:rPr>
                <w:rFonts w:ascii="Arial" w:hAnsi="Arial" w:cs="Arial"/>
                <w:sz w:val="18"/>
                <w:szCs w:val="18"/>
              </w:rPr>
              <w:t>2.5 miles</w:t>
            </w:r>
          </w:p>
        </w:tc>
        <w:tc>
          <w:tcPr>
            <w:tcW w:w="2268" w:type="dxa"/>
          </w:tcPr>
          <w:p w14:paraId="7A39ABAA" w14:textId="6985D478" w:rsidR="00C71E19" w:rsidRPr="00CC0798" w:rsidRDefault="00C71E19" w:rsidP="00F831F4">
            <w:pPr>
              <w:rPr>
                <w:rFonts w:ascii="Arial" w:hAnsi="Arial" w:cs="Arial"/>
                <w:bCs/>
                <w:sz w:val="18"/>
                <w:szCs w:val="18"/>
              </w:rPr>
            </w:pPr>
            <w:r w:rsidRPr="00CC0798">
              <w:rPr>
                <w:rFonts w:ascii="Arial" w:hAnsi="Arial" w:cs="Arial"/>
                <w:bCs/>
                <w:sz w:val="18"/>
                <w:szCs w:val="18"/>
              </w:rPr>
              <w:t>Mere roundabout with 3 exits and 2 entrance points</w:t>
            </w:r>
          </w:p>
        </w:tc>
        <w:tc>
          <w:tcPr>
            <w:tcW w:w="2410" w:type="dxa"/>
          </w:tcPr>
          <w:p w14:paraId="5D9A3C94" w14:textId="77777777" w:rsidR="00C71E19" w:rsidRPr="00CC0798" w:rsidRDefault="00C71E19" w:rsidP="00F831F4">
            <w:pPr>
              <w:rPr>
                <w:rFonts w:ascii="Arial" w:hAnsi="Arial" w:cs="Arial"/>
                <w:sz w:val="18"/>
                <w:szCs w:val="18"/>
              </w:rPr>
            </w:pPr>
            <w:r w:rsidRPr="00CC0798">
              <w:rPr>
                <w:rFonts w:ascii="Arial" w:hAnsi="Arial" w:cs="Arial"/>
                <w:sz w:val="18"/>
                <w:szCs w:val="18"/>
              </w:rPr>
              <w:t>Course turning point</w:t>
            </w:r>
          </w:p>
          <w:p w14:paraId="117BA09B" w14:textId="4998CCF8" w:rsidR="00C71E19" w:rsidRPr="00CC0798" w:rsidRDefault="00C71E19" w:rsidP="00F831F4">
            <w:pPr>
              <w:rPr>
                <w:rFonts w:ascii="Arial" w:hAnsi="Arial" w:cs="Arial"/>
                <w:sz w:val="18"/>
                <w:szCs w:val="18"/>
              </w:rPr>
            </w:pPr>
            <w:r w:rsidRPr="00CC0798">
              <w:rPr>
                <w:rFonts w:ascii="Arial" w:hAnsi="Arial" w:cs="Arial"/>
                <w:sz w:val="18"/>
                <w:szCs w:val="18"/>
              </w:rPr>
              <w:t>Vehicles joining / leaving A50</w:t>
            </w:r>
          </w:p>
        </w:tc>
        <w:tc>
          <w:tcPr>
            <w:tcW w:w="1701" w:type="dxa"/>
          </w:tcPr>
          <w:p w14:paraId="4ECD19EC" w14:textId="20A0CBF1" w:rsidR="00C71E19" w:rsidRPr="00CC0798" w:rsidRDefault="00C71E19"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74405E89" w14:textId="77777777" w:rsidR="005F2D25"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31EFE3C8" w14:textId="5D2F08A7" w:rsidR="00C71E19" w:rsidRPr="009251F7" w:rsidRDefault="00C71E19" w:rsidP="000E5A13">
            <w:pPr>
              <w:rPr>
                <w:rFonts w:ascii="Arial" w:hAnsi="Arial" w:cs="Arial"/>
                <w:sz w:val="18"/>
                <w:szCs w:val="18"/>
              </w:rPr>
            </w:pPr>
            <w:r w:rsidRPr="009251F7">
              <w:rPr>
                <w:rFonts w:ascii="Arial" w:hAnsi="Arial" w:cs="Arial"/>
                <w:sz w:val="18"/>
                <w:szCs w:val="18"/>
              </w:rPr>
              <w:t>Riders to come off aero bars whi</w:t>
            </w:r>
            <w:r w:rsidR="005F2D25" w:rsidRPr="009251F7">
              <w:rPr>
                <w:rFonts w:ascii="Arial" w:hAnsi="Arial" w:cs="Arial"/>
                <w:sz w:val="18"/>
                <w:szCs w:val="18"/>
              </w:rPr>
              <w:t>l</w:t>
            </w:r>
            <w:r w:rsidRPr="009251F7">
              <w:rPr>
                <w:rFonts w:ascii="Arial" w:hAnsi="Arial" w:cs="Arial"/>
                <w:sz w:val="18"/>
                <w:szCs w:val="18"/>
              </w:rPr>
              <w:t>st on roundabout</w:t>
            </w:r>
          </w:p>
          <w:p w14:paraId="55685EF1" w14:textId="2FC5744D" w:rsidR="00C71E19" w:rsidRPr="009251F7" w:rsidRDefault="00667877" w:rsidP="000E5A13">
            <w:pPr>
              <w:rPr>
                <w:rFonts w:ascii="Arial" w:hAnsi="Arial" w:cs="Arial"/>
                <w:sz w:val="18"/>
                <w:szCs w:val="18"/>
              </w:rPr>
            </w:pPr>
            <w:r w:rsidRPr="009251F7">
              <w:rPr>
                <w:rFonts w:ascii="Arial" w:hAnsi="Arial" w:cs="Arial"/>
                <w:sz w:val="18"/>
                <w:szCs w:val="18"/>
              </w:rPr>
              <w:t>Marshals</w:t>
            </w:r>
            <w:r w:rsidR="00F85FA1" w:rsidRPr="009251F7">
              <w:rPr>
                <w:rFonts w:ascii="Arial" w:hAnsi="Arial" w:cs="Arial"/>
                <w:sz w:val="18"/>
                <w:szCs w:val="18"/>
              </w:rPr>
              <w:t xml:space="preserve"> with </w:t>
            </w:r>
            <w:proofErr w:type="spellStart"/>
            <w:r w:rsidR="00F85FA1" w:rsidRPr="009251F7">
              <w:rPr>
                <w:rFonts w:ascii="Arial" w:hAnsi="Arial" w:cs="Arial"/>
                <w:sz w:val="18"/>
                <w:szCs w:val="18"/>
              </w:rPr>
              <w:t>hi-viz</w:t>
            </w:r>
            <w:proofErr w:type="spellEnd"/>
            <w:r w:rsidR="00F85FA1" w:rsidRPr="009251F7">
              <w:rPr>
                <w:rFonts w:ascii="Arial" w:hAnsi="Arial" w:cs="Arial"/>
                <w:sz w:val="18"/>
                <w:szCs w:val="18"/>
              </w:rPr>
              <w:t xml:space="preserve"> clothing</w:t>
            </w:r>
          </w:p>
          <w:p w14:paraId="2D6854BE" w14:textId="3FA3E7BA" w:rsidR="00F85FA1" w:rsidRPr="009251F7" w:rsidRDefault="00F85FA1" w:rsidP="000E5A13">
            <w:pPr>
              <w:rPr>
                <w:rFonts w:ascii="Arial" w:hAnsi="Arial" w:cs="Arial"/>
                <w:sz w:val="18"/>
                <w:szCs w:val="18"/>
              </w:rPr>
            </w:pPr>
            <w:r w:rsidRPr="009251F7">
              <w:rPr>
                <w:rFonts w:ascii="Arial" w:hAnsi="Arial" w:cs="Arial"/>
                <w:sz w:val="18"/>
                <w:szCs w:val="18"/>
              </w:rPr>
              <w:t xml:space="preserve">Signs </w:t>
            </w:r>
            <w:r w:rsidR="00075021" w:rsidRPr="009251F7">
              <w:rPr>
                <w:rFonts w:ascii="Arial" w:hAnsi="Arial" w:cs="Arial"/>
                <w:sz w:val="18"/>
                <w:szCs w:val="18"/>
              </w:rPr>
              <w:t>50 m</w:t>
            </w:r>
            <w:r w:rsidRPr="009251F7">
              <w:rPr>
                <w:rFonts w:ascii="Arial" w:hAnsi="Arial" w:cs="Arial"/>
                <w:sz w:val="18"/>
                <w:szCs w:val="18"/>
              </w:rPr>
              <w:t xml:space="preserve"> before each entry point and on roundabout</w:t>
            </w:r>
          </w:p>
        </w:tc>
      </w:tr>
      <w:tr w:rsidR="00F85FA1" w:rsidRPr="00CC0798" w14:paraId="4E7A7D9E" w14:textId="77777777" w:rsidTr="00036DF0">
        <w:trPr>
          <w:cantSplit/>
          <w:trHeight w:hRule="exact" w:val="1130"/>
          <w:jc w:val="center"/>
        </w:trPr>
        <w:tc>
          <w:tcPr>
            <w:tcW w:w="1242" w:type="dxa"/>
          </w:tcPr>
          <w:p w14:paraId="1DD50705" w14:textId="54D8B5FE" w:rsidR="00F85FA1" w:rsidRPr="00CC0798" w:rsidRDefault="00075021" w:rsidP="00F831F4">
            <w:pPr>
              <w:rPr>
                <w:rFonts w:ascii="Arial" w:hAnsi="Arial" w:cs="Arial"/>
                <w:sz w:val="18"/>
                <w:szCs w:val="18"/>
              </w:rPr>
            </w:pPr>
            <w:r>
              <w:rPr>
                <w:rFonts w:ascii="Arial" w:hAnsi="Arial" w:cs="Arial"/>
                <w:sz w:val="18"/>
                <w:szCs w:val="18"/>
              </w:rPr>
              <w:t>4.2 miles</w:t>
            </w:r>
          </w:p>
        </w:tc>
        <w:tc>
          <w:tcPr>
            <w:tcW w:w="2268" w:type="dxa"/>
          </w:tcPr>
          <w:p w14:paraId="107B135A" w14:textId="16F43808" w:rsidR="00F85FA1" w:rsidRPr="00CC0798" w:rsidRDefault="00F85FA1" w:rsidP="00F831F4">
            <w:pPr>
              <w:rPr>
                <w:rFonts w:ascii="Arial" w:hAnsi="Arial" w:cs="Arial"/>
                <w:bCs/>
                <w:sz w:val="18"/>
                <w:szCs w:val="18"/>
              </w:rPr>
            </w:pPr>
            <w:r w:rsidRPr="00CC0798">
              <w:rPr>
                <w:rFonts w:ascii="Arial" w:hAnsi="Arial" w:cs="Arial"/>
                <w:sz w:val="18"/>
                <w:szCs w:val="18"/>
              </w:rPr>
              <w:t xml:space="preserve">Junction on left with </w:t>
            </w:r>
            <w:proofErr w:type="spellStart"/>
            <w:r w:rsidRPr="00CC0798">
              <w:rPr>
                <w:rFonts w:ascii="Arial" w:hAnsi="Arial" w:cs="Arial"/>
                <w:sz w:val="18"/>
                <w:szCs w:val="18"/>
              </w:rPr>
              <w:t>Halliwell’s</w:t>
            </w:r>
            <w:proofErr w:type="spellEnd"/>
            <w:r w:rsidRPr="00CC0798">
              <w:rPr>
                <w:rFonts w:ascii="Arial" w:hAnsi="Arial" w:cs="Arial"/>
                <w:sz w:val="18"/>
                <w:szCs w:val="18"/>
              </w:rPr>
              <w:t xml:space="preserve"> Brow</w:t>
            </w:r>
          </w:p>
        </w:tc>
        <w:tc>
          <w:tcPr>
            <w:tcW w:w="2410" w:type="dxa"/>
          </w:tcPr>
          <w:p w14:paraId="5CA21093" w14:textId="32164221" w:rsidR="00F85FA1" w:rsidRPr="00CC0798" w:rsidRDefault="00F85FA1" w:rsidP="00F831F4">
            <w:pPr>
              <w:rPr>
                <w:rFonts w:ascii="Arial" w:hAnsi="Arial" w:cs="Arial"/>
                <w:sz w:val="18"/>
                <w:szCs w:val="18"/>
              </w:rPr>
            </w:pPr>
            <w:r w:rsidRPr="00CC0798">
              <w:rPr>
                <w:rFonts w:ascii="Arial" w:hAnsi="Arial" w:cs="Arial"/>
                <w:sz w:val="18"/>
                <w:szCs w:val="18"/>
              </w:rPr>
              <w:t>Vehicles joining / leaving A50 with poor line of sight</w:t>
            </w:r>
          </w:p>
        </w:tc>
        <w:tc>
          <w:tcPr>
            <w:tcW w:w="1701" w:type="dxa"/>
          </w:tcPr>
          <w:p w14:paraId="5062D009" w14:textId="1AF3C0CF" w:rsidR="00F85FA1" w:rsidRPr="00CC0798" w:rsidRDefault="00F85FA1"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3699BF94" w14:textId="77777777" w:rsidR="00F85FA1" w:rsidRPr="009251F7" w:rsidRDefault="00667877" w:rsidP="000E5A13">
            <w:pPr>
              <w:rPr>
                <w:rFonts w:ascii="Arial" w:hAnsi="Arial" w:cs="Arial"/>
                <w:sz w:val="18"/>
                <w:szCs w:val="18"/>
              </w:rPr>
            </w:pPr>
            <w:r w:rsidRPr="009251F7">
              <w:rPr>
                <w:rFonts w:ascii="Arial" w:hAnsi="Arial" w:cs="Arial"/>
                <w:sz w:val="18"/>
                <w:szCs w:val="18"/>
              </w:rPr>
              <w:t xml:space="preserve">Riders to pay extra attention  to road and ensure looking up </w:t>
            </w:r>
            <w:r w:rsidR="00F85FA1" w:rsidRPr="009251F7">
              <w:rPr>
                <w:rFonts w:ascii="Arial" w:hAnsi="Arial" w:cs="Arial"/>
                <w:sz w:val="18"/>
                <w:szCs w:val="18"/>
              </w:rPr>
              <w:t>Warning sign 50 m before junction</w:t>
            </w:r>
          </w:p>
          <w:p w14:paraId="79D3D40A" w14:textId="01ECBA8D" w:rsidR="00556318" w:rsidRPr="009251F7" w:rsidRDefault="00556318" w:rsidP="00556318">
            <w:pPr>
              <w:rPr>
                <w:rFonts w:ascii="Arial" w:hAnsi="Arial" w:cs="Arial"/>
                <w:sz w:val="18"/>
                <w:szCs w:val="18"/>
              </w:rPr>
            </w:pPr>
            <w:r w:rsidRPr="009251F7">
              <w:rPr>
                <w:rFonts w:ascii="Arial" w:hAnsi="Arial" w:cs="Arial"/>
                <w:sz w:val="18"/>
                <w:szCs w:val="18"/>
              </w:rPr>
              <w:t xml:space="preserve">Marshal at junction with </w:t>
            </w:r>
            <w:proofErr w:type="spellStart"/>
            <w:r w:rsidRPr="009251F7">
              <w:rPr>
                <w:rFonts w:ascii="Arial" w:hAnsi="Arial" w:cs="Arial"/>
                <w:sz w:val="18"/>
                <w:szCs w:val="18"/>
              </w:rPr>
              <w:t>hi-viz</w:t>
            </w:r>
            <w:proofErr w:type="spellEnd"/>
          </w:p>
        </w:tc>
      </w:tr>
      <w:tr w:rsidR="00C71E19" w:rsidRPr="00CC0798" w14:paraId="232EA9EA" w14:textId="77777777" w:rsidTr="00036DF0">
        <w:trPr>
          <w:cantSplit/>
          <w:trHeight w:hRule="exact" w:val="1416"/>
          <w:jc w:val="center"/>
        </w:trPr>
        <w:tc>
          <w:tcPr>
            <w:tcW w:w="1242" w:type="dxa"/>
          </w:tcPr>
          <w:p w14:paraId="64C40FD7" w14:textId="18CAA160" w:rsidR="00C71E19" w:rsidRPr="00CC0798" w:rsidRDefault="00075021" w:rsidP="00F831F4">
            <w:pPr>
              <w:rPr>
                <w:rFonts w:ascii="Arial" w:hAnsi="Arial" w:cs="Arial"/>
                <w:sz w:val="18"/>
                <w:szCs w:val="18"/>
              </w:rPr>
            </w:pPr>
            <w:r>
              <w:rPr>
                <w:rFonts w:ascii="Arial" w:hAnsi="Arial" w:cs="Arial"/>
                <w:sz w:val="18"/>
                <w:szCs w:val="18"/>
              </w:rPr>
              <w:t>4.3 miles</w:t>
            </w:r>
          </w:p>
        </w:tc>
        <w:tc>
          <w:tcPr>
            <w:tcW w:w="2268" w:type="dxa"/>
          </w:tcPr>
          <w:p w14:paraId="50A0A89C" w14:textId="15784DC1" w:rsidR="00C71E19" w:rsidRPr="00CC0798" w:rsidRDefault="00F85FA1" w:rsidP="00F831F4">
            <w:pPr>
              <w:rPr>
                <w:rFonts w:ascii="Arial" w:hAnsi="Arial" w:cs="Arial"/>
                <w:bCs/>
                <w:sz w:val="18"/>
                <w:szCs w:val="18"/>
              </w:rPr>
            </w:pPr>
            <w:r w:rsidRPr="00CC0798">
              <w:rPr>
                <w:rFonts w:ascii="Arial" w:hAnsi="Arial" w:cs="Arial"/>
                <w:bCs/>
                <w:sz w:val="18"/>
                <w:szCs w:val="18"/>
              </w:rPr>
              <w:t>Two junctions on right with B5159</w:t>
            </w:r>
          </w:p>
        </w:tc>
        <w:tc>
          <w:tcPr>
            <w:tcW w:w="2410" w:type="dxa"/>
          </w:tcPr>
          <w:p w14:paraId="3E714C07" w14:textId="465D6833" w:rsidR="00C71E19" w:rsidRPr="00CC0798" w:rsidRDefault="00F85FA1" w:rsidP="00F831F4">
            <w:pPr>
              <w:rPr>
                <w:rFonts w:ascii="Arial" w:hAnsi="Arial" w:cs="Arial"/>
                <w:sz w:val="18"/>
                <w:szCs w:val="18"/>
              </w:rPr>
            </w:pPr>
            <w:r w:rsidRPr="00CC0798">
              <w:rPr>
                <w:rFonts w:ascii="Arial" w:hAnsi="Arial" w:cs="Arial"/>
                <w:sz w:val="18"/>
                <w:szCs w:val="18"/>
              </w:rPr>
              <w:t>Vehicles joining / leaving A50 with poor line of sight</w:t>
            </w:r>
          </w:p>
        </w:tc>
        <w:tc>
          <w:tcPr>
            <w:tcW w:w="1701" w:type="dxa"/>
          </w:tcPr>
          <w:p w14:paraId="1B7E7CD7" w14:textId="791FC79D" w:rsidR="00C71E19" w:rsidRPr="00CC0798" w:rsidRDefault="00F85FA1" w:rsidP="00F831F4">
            <w:pPr>
              <w:jc w:val="center"/>
              <w:rPr>
                <w:rFonts w:ascii="Arial" w:hAnsi="Arial" w:cs="Arial"/>
                <w:sz w:val="18"/>
                <w:szCs w:val="18"/>
              </w:rPr>
            </w:pPr>
            <w:r w:rsidRPr="00CC0798">
              <w:rPr>
                <w:rFonts w:ascii="Arial" w:hAnsi="Arial" w:cs="Arial"/>
                <w:sz w:val="18"/>
                <w:szCs w:val="18"/>
              </w:rPr>
              <w:t>Medium</w:t>
            </w:r>
          </w:p>
        </w:tc>
        <w:tc>
          <w:tcPr>
            <w:tcW w:w="2799" w:type="dxa"/>
          </w:tcPr>
          <w:p w14:paraId="7B09F2D9" w14:textId="5973BB8B" w:rsidR="00556318" w:rsidRPr="009251F7" w:rsidRDefault="00667877" w:rsidP="00556318">
            <w:pPr>
              <w:rPr>
                <w:rFonts w:ascii="Arial" w:hAnsi="Arial" w:cs="Arial"/>
                <w:sz w:val="18"/>
                <w:szCs w:val="18"/>
              </w:rPr>
            </w:pPr>
            <w:r w:rsidRPr="009251F7">
              <w:rPr>
                <w:rFonts w:ascii="Arial" w:hAnsi="Arial" w:cs="Arial"/>
                <w:sz w:val="18"/>
                <w:szCs w:val="18"/>
              </w:rPr>
              <w:t xml:space="preserve">Riders to pay extra attention  to road and ensure looking up </w:t>
            </w:r>
            <w:r w:rsidR="00556318" w:rsidRPr="009251F7">
              <w:rPr>
                <w:rFonts w:ascii="Arial" w:hAnsi="Arial" w:cs="Arial"/>
                <w:sz w:val="18"/>
                <w:szCs w:val="18"/>
              </w:rPr>
              <w:t>Warning signs 50m before junction on B5159</w:t>
            </w:r>
          </w:p>
          <w:p w14:paraId="5E8804D8" w14:textId="385E9294" w:rsidR="00C71E19" w:rsidRPr="00CC0798" w:rsidRDefault="00556318" w:rsidP="000E5A13">
            <w:pPr>
              <w:rPr>
                <w:rFonts w:ascii="Arial" w:hAnsi="Arial" w:cs="Arial"/>
                <w:sz w:val="18"/>
                <w:szCs w:val="18"/>
              </w:rPr>
            </w:pPr>
            <w:r w:rsidRPr="009251F7">
              <w:rPr>
                <w:rFonts w:ascii="Arial" w:hAnsi="Arial" w:cs="Arial"/>
                <w:sz w:val="18"/>
                <w:szCs w:val="18"/>
              </w:rPr>
              <w:t xml:space="preserve">Marshal at each of 2 junctions with </w:t>
            </w:r>
            <w:proofErr w:type="spellStart"/>
            <w:r w:rsidRPr="009251F7">
              <w:rPr>
                <w:rFonts w:ascii="Arial" w:hAnsi="Arial" w:cs="Arial"/>
                <w:sz w:val="18"/>
                <w:szCs w:val="18"/>
              </w:rPr>
              <w:t>hi-viz</w:t>
            </w:r>
            <w:proofErr w:type="spellEnd"/>
          </w:p>
        </w:tc>
      </w:tr>
      <w:tr w:rsidR="00621D0E" w:rsidRPr="00CC0798" w14:paraId="1E0FEB82" w14:textId="77777777" w:rsidTr="00036DF0">
        <w:trPr>
          <w:cantSplit/>
          <w:trHeight w:hRule="exact" w:val="861"/>
          <w:jc w:val="center"/>
        </w:trPr>
        <w:tc>
          <w:tcPr>
            <w:tcW w:w="1242" w:type="dxa"/>
          </w:tcPr>
          <w:p w14:paraId="35F8ACC2" w14:textId="1BF4669E" w:rsidR="00621D0E" w:rsidRDefault="006B5CA2" w:rsidP="00F831F4">
            <w:pPr>
              <w:rPr>
                <w:rFonts w:ascii="Arial" w:hAnsi="Arial" w:cs="Arial"/>
                <w:sz w:val="18"/>
                <w:szCs w:val="18"/>
              </w:rPr>
            </w:pPr>
            <w:r>
              <w:rPr>
                <w:rFonts w:ascii="Arial" w:hAnsi="Arial" w:cs="Arial"/>
                <w:sz w:val="18"/>
                <w:szCs w:val="18"/>
              </w:rPr>
              <w:t>4.9</w:t>
            </w:r>
            <w:r w:rsidR="00621D0E">
              <w:rPr>
                <w:rFonts w:ascii="Arial" w:hAnsi="Arial" w:cs="Arial"/>
                <w:sz w:val="18"/>
                <w:szCs w:val="18"/>
              </w:rPr>
              <w:t xml:space="preserve"> miles</w:t>
            </w:r>
          </w:p>
        </w:tc>
        <w:tc>
          <w:tcPr>
            <w:tcW w:w="2268" w:type="dxa"/>
          </w:tcPr>
          <w:p w14:paraId="20086BB1" w14:textId="40B24C46" w:rsidR="00621D0E" w:rsidRPr="00CC0798" w:rsidRDefault="00621D0E" w:rsidP="00F831F4">
            <w:pPr>
              <w:rPr>
                <w:rFonts w:ascii="Arial" w:hAnsi="Arial" w:cs="Arial"/>
                <w:bCs/>
                <w:sz w:val="18"/>
                <w:szCs w:val="18"/>
              </w:rPr>
            </w:pPr>
            <w:r>
              <w:rPr>
                <w:rFonts w:ascii="Arial" w:hAnsi="Arial" w:cs="Arial"/>
                <w:bCs/>
                <w:sz w:val="18"/>
                <w:szCs w:val="18"/>
              </w:rPr>
              <w:t xml:space="preserve">Turn left into </w:t>
            </w:r>
            <w:proofErr w:type="spellStart"/>
            <w:r>
              <w:rPr>
                <w:rFonts w:ascii="Arial" w:hAnsi="Arial" w:cs="Arial"/>
                <w:bCs/>
                <w:sz w:val="18"/>
                <w:szCs w:val="18"/>
              </w:rPr>
              <w:t>Swineyard</w:t>
            </w:r>
            <w:proofErr w:type="spellEnd"/>
            <w:r>
              <w:rPr>
                <w:rFonts w:ascii="Arial" w:hAnsi="Arial" w:cs="Arial"/>
                <w:bCs/>
                <w:sz w:val="18"/>
                <w:szCs w:val="18"/>
              </w:rPr>
              <w:t xml:space="preserve"> Lane which becomes </w:t>
            </w:r>
            <w:proofErr w:type="spellStart"/>
            <w:r>
              <w:rPr>
                <w:rFonts w:ascii="Arial" w:hAnsi="Arial" w:cs="Arial"/>
                <w:bCs/>
                <w:sz w:val="18"/>
                <w:szCs w:val="18"/>
              </w:rPr>
              <w:t>Barleycastle</w:t>
            </w:r>
            <w:proofErr w:type="spellEnd"/>
            <w:r>
              <w:rPr>
                <w:rFonts w:ascii="Arial" w:hAnsi="Arial" w:cs="Arial"/>
                <w:bCs/>
                <w:sz w:val="18"/>
                <w:szCs w:val="18"/>
              </w:rPr>
              <w:t xml:space="preserve"> Lane</w:t>
            </w:r>
          </w:p>
        </w:tc>
        <w:tc>
          <w:tcPr>
            <w:tcW w:w="2410" w:type="dxa"/>
          </w:tcPr>
          <w:p w14:paraId="7E181746" w14:textId="3CF2175D" w:rsidR="00621D0E" w:rsidRPr="00CC0798" w:rsidRDefault="00F344B3" w:rsidP="00F831F4">
            <w:pPr>
              <w:rPr>
                <w:rFonts w:ascii="Arial" w:hAnsi="Arial" w:cs="Arial"/>
                <w:sz w:val="18"/>
                <w:szCs w:val="18"/>
              </w:rPr>
            </w:pPr>
            <w:r>
              <w:rPr>
                <w:rFonts w:ascii="Arial" w:hAnsi="Arial" w:cs="Arial"/>
                <w:sz w:val="18"/>
                <w:szCs w:val="18"/>
              </w:rPr>
              <w:t>Left turn on course</w:t>
            </w:r>
          </w:p>
        </w:tc>
        <w:tc>
          <w:tcPr>
            <w:tcW w:w="1701" w:type="dxa"/>
          </w:tcPr>
          <w:p w14:paraId="7D41DE8C" w14:textId="5868AD4E" w:rsidR="00621D0E" w:rsidRPr="00CC0798" w:rsidRDefault="00621D0E" w:rsidP="00F831F4">
            <w:pPr>
              <w:jc w:val="center"/>
              <w:rPr>
                <w:rFonts w:ascii="Arial" w:hAnsi="Arial" w:cs="Arial"/>
                <w:sz w:val="18"/>
                <w:szCs w:val="18"/>
              </w:rPr>
            </w:pPr>
            <w:r>
              <w:rPr>
                <w:rFonts w:ascii="Arial" w:hAnsi="Arial" w:cs="Arial"/>
                <w:sz w:val="18"/>
                <w:szCs w:val="18"/>
              </w:rPr>
              <w:t>Low</w:t>
            </w:r>
          </w:p>
        </w:tc>
        <w:tc>
          <w:tcPr>
            <w:tcW w:w="2799" w:type="dxa"/>
          </w:tcPr>
          <w:p w14:paraId="6303A64E" w14:textId="56C87104" w:rsidR="00621D0E" w:rsidRPr="009251F7" w:rsidRDefault="00621D0E" w:rsidP="00556318">
            <w:pPr>
              <w:rPr>
                <w:rFonts w:ascii="Arial" w:hAnsi="Arial" w:cs="Arial"/>
                <w:sz w:val="18"/>
                <w:szCs w:val="18"/>
              </w:rPr>
            </w:pPr>
            <w:r>
              <w:rPr>
                <w:rFonts w:ascii="Arial" w:hAnsi="Arial" w:cs="Arial"/>
                <w:sz w:val="18"/>
                <w:szCs w:val="18"/>
              </w:rPr>
              <w:t>Riders to ensure they do not swing out too far as they corner</w:t>
            </w:r>
          </w:p>
        </w:tc>
      </w:tr>
      <w:tr w:rsidR="00621D0E" w:rsidRPr="00CC0798" w14:paraId="21657364" w14:textId="77777777" w:rsidTr="00036DF0">
        <w:trPr>
          <w:cantSplit/>
          <w:trHeight w:hRule="exact" w:val="1723"/>
          <w:jc w:val="center"/>
        </w:trPr>
        <w:tc>
          <w:tcPr>
            <w:tcW w:w="1242" w:type="dxa"/>
          </w:tcPr>
          <w:p w14:paraId="7F4B813E" w14:textId="1324E1E3" w:rsidR="00621D0E" w:rsidRDefault="00621D0E" w:rsidP="00F831F4">
            <w:pPr>
              <w:rPr>
                <w:rFonts w:ascii="Arial" w:hAnsi="Arial" w:cs="Arial"/>
                <w:sz w:val="18"/>
                <w:szCs w:val="18"/>
              </w:rPr>
            </w:pPr>
            <w:r>
              <w:rPr>
                <w:rFonts w:ascii="Arial" w:hAnsi="Arial" w:cs="Arial"/>
                <w:sz w:val="18"/>
                <w:szCs w:val="18"/>
              </w:rPr>
              <w:lastRenderedPageBreak/>
              <w:t>8.0 miles</w:t>
            </w:r>
          </w:p>
        </w:tc>
        <w:tc>
          <w:tcPr>
            <w:tcW w:w="2268" w:type="dxa"/>
          </w:tcPr>
          <w:p w14:paraId="0EAA2E66" w14:textId="55FF3778" w:rsidR="00621D0E" w:rsidRDefault="00621D0E" w:rsidP="00F831F4">
            <w:pPr>
              <w:rPr>
                <w:rFonts w:ascii="Arial" w:hAnsi="Arial" w:cs="Arial"/>
                <w:bCs/>
                <w:sz w:val="18"/>
                <w:szCs w:val="18"/>
              </w:rPr>
            </w:pPr>
            <w:r>
              <w:rPr>
                <w:rFonts w:ascii="Arial" w:hAnsi="Arial" w:cs="Arial"/>
                <w:bCs/>
                <w:sz w:val="18"/>
                <w:szCs w:val="18"/>
              </w:rPr>
              <w:t xml:space="preserve">Roundabout with 3 exit/entrance points at B5356 and </w:t>
            </w:r>
            <w:proofErr w:type="spellStart"/>
            <w:r>
              <w:rPr>
                <w:rFonts w:ascii="Arial" w:hAnsi="Arial" w:cs="Arial"/>
                <w:bCs/>
                <w:sz w:val="18"/>
                <w:szCs w:val="18"/>
              </w:rPr>
              <w:t>Barleycastle</w:t>
            </w:r>
            <w:proofErr w:type="spellEnd"/>
            <w:r>
              <w:rPr>
                <w:rFonts w:ascii="Arial" w:hAnsi="Arial" w:cs="Arial"/>
                <w:bCs/>
                <w:sz w:val="18"/>
                <w:szCs w:val="18"/>
              </w:rPr>
              <w:t xml:space="preserve"> Lane</w:t>
            </w:r>
          </w:p>
        </w:tc>
        <w:tc>
          <w:tcPr>
            <w:tcW w:w="2410" w:type="dxa"/>
          </w:tcPr>
          <w:p w14:paraId="7A713596" w14:textId="77777777" w:rsidR="00621D0E" w:rsidRDefault="00621D0E" w:rsidP="00F831F4">
            <w:pPr>
              <w:rPr>
                <w:rFonts w:ascii="Arial" w:hAnsi="Arial" w:cs="Arial"/>
                <w:sz w:val="18"/>
                <w:szCs w:val="18"/>
              </w:rPr>
            </w:pPr>
            <w:r>
              <w:rPr>
                <w:rFonts w:ascii="Arial" w:hAnsi="Arial" w:cs="Arial"/>
                <w:sz w:val="18"/>
                <w:szCs w:val="18"/>
              </w:rPr>
              <w:t>Course turning point</w:t>
            </w:r>
          </w:p>
          <w:p w14:paraId="31C2B0BC" w14:textId="347DD0F5" w:rsidR="00621D0E" w:rsidRPr="00CC0798" w:rsidRDefault="00621D0E" w:rsidP="00F831F4">
            <w:pPr>
              <w:rPr>
                <w:rFonts w:ascii="Arial" w:hAnsi="Arial" w:cs="Arial"/>
                <w:sz w:val="18"/>
                <w:szCs w:val="18"/>
              </w:rPr>
            </w:pPr>
            <w:r>
              <w:rPr>
                <w:rFonts w:ascii="Arial" w:hAnsi="Arial" w:cs="Arial"/>
                <w:sz w:val="18"/>
                <w:szCs w:val="18"/>
              </w:rPr>
              <w:t>Vehicles Joining or leaving B5356</w:t>
            </w:r>
          </w:p>
        </w:tc>
        <w:tc>
          <w:tcPr>
            <w:tcW w:w="1701" w:type="dxa"/>
          </w:tcPr>
          <w:p w14:paraId="1502E02F" w14:textId="04A98FF4" w:rsidR="00621D0E" w:rsidRDefault="00621D0E" w:rsidP="00F831F4">
            <w:pPr>
              <w:jc w:val="center"/>
              <w:rPr>
                <w:rFonts w:ascii="Arial" w:hAnsi="Arial" w:cs="Arial"/>
                <w:sz w:val="18"/>
                <w:szCs w:val="18"/>
              </w:rPr>
            </w:pPr>
            <w:r>
              <w:rPr>
                <w:rFonts w:ascii="Arial" w:hAnsi="Arial" w:cs="Arial"/>
                <w:sz w:val="18"/>
                <w:szCs w:val="18"/>
              </w:rPr>
              <w:t>Medium</w:t>
            </w:r>
          </w:p>
        </w:tc>
        <w:tc>
          <w:tcPr>
            <w:tcW w:w="2799" w:type="dxa"/>
          </w:tcPr>
          <w:p w14:paraId="79AA54EA" w14:textId="77777777" w:rsidR="00621D0E" w:rsidRPr="009251F7" w:rsidRDefault="00621D0E" w:rsidP="00621D0E">
            <w:pPr>
              <w:rPr>
                <w:rFonts w:ascii="Arial" w:hAnsi="Arial" w:cs="Arial"/>
                <w:sz w:val="18"/>
                <w:szCs w:val="18"/>
              </w:rPr>
            </w:pPr>
            <w:r w:rsidRPr="009251F7">
              <w:rPr>
                <w:rFonts w:ascii="Arial" w:hAnsi="Arial" w:cs="Arial"/>
                <w:sz w:val="18"/>
                <w:szCs w:val="18"/>
              </w:rPr>
              <w:t xml:space="preserve">Riders to pay extra attention  to road and ensure looking up </w:t>
            </w:r>
          </w:p>
          <w:p w14:paraId="16888ACC" w14:textId="77777777" w:rsidR="00621D0E" w:rsidRPr="009251F7" w:rsidRDefault="00621D0E" w:rsidP="00621D0E">
            <w:pPr>
              <w:rPr>
                <w:rFonts w:ascii="Arial" w:hAnsi="Arial" w:cs="Arial"/>
                <w:sz w:val="18"/>
                <w:szCs w:val="18"/>
              </w:rPr>
            </w:pPr>
            <w:r w:rsidRPr="009251F7">
              <w:rPr>
                <w:rFonts w:ascii="Arial" w:hAnsi="Arial" w:cs="Arial"/>
                <w:sz w:val="18"/>
                <w:szCs w:val="18"/>
              </w:rPr>
              <w:t>Riders to come off aero bars whilst on roundabout</w:t>
            </w:r>
          </w:p>
          <w:p w14:paraId="0F417C45" w14:textId="77777777" w:rsidR="00621D0E" w:rsidRPr="009251F7" w:rsidRDefault="00621D0E" w:rsidP="00621D0E">
            <w:pPr>
              <w:rPr>
                <w:rFonts w:ascii="Arial" w:hAnsi="Arial" w:cs="Arial"/>
                <w:sz w:val="18"/>
                <w:szCs w:val="18"/>
              </w:rPr>
            </w:pPr>
            <w:r w:rsidRPr="009251F7">
              <w:rPr>
                <w:rFonts w:ascii="Arial" w:hAnsi="Arial" w:cs="Arial"/>
                <w:sz w:val="18"/>
                <w:szCs w:val="18"/>
              </w:rPr>
              <w:t xml:space="preserve">Marshals with </w:t>
            </w:r>
            <w:proofErr w:type="spellStart"/>
            <w:r w:rsidRPr="009251F7">
              <w:rPr>
                <w:rFonts w:ascii="Arial" w:hAnsi="Arial" w:cs="Arial"/>
                <w:sz w:val="18"/>
                <w:szCs w:val="18"/>
              </w:rPr>
              <w:t>hi-viz</w:t>
            </w:r>
            <w:proofErr w:type="spellEnd"/>
            <w:r w:rsidRPr="009251F7">
              <w:rPr>
                <w:rFonts w:ascii="Arial" w:hAnsi="Arial" w:cs="Arial"/>
                <w:sz w:val="18"/>
                <w:szCs w:val="18"/>
              </w:rPr>
              <w:t xml:space="preserve"> clothing</w:t>
            </w:r>
          </w:p>
          <w:p w14:paraId="2A5F3448" w14:textId="5E491378" w:rsidR="00621D0E" w:rsidRDefault="00621D0E" w:rsidP="00621D0E">
            <w:pPr>
              <w:rPr>
                <w:rFonts w:ascii="Arial" w:hAnsi="Arial" w:cs="Arial"/>
                <w:sz w:val="18"/>
                <w:szCs w:val="18"/>
              </w:rPr>
            </w:pPr>
            <w:r w:rsidRPr="009251F7">
              <w:rPr>
                <w:rFonts w:ascii="Arial" w:hAnsi="Arial" w:cs="Arial"/>
                <w:sz w:val="18"/>
                <w:szCs w:val="18"/>
              </w:rPr>
              <w:t>Signs 50 m before each entry point and on roundabout</w:t>
            </w:r>
          </w:p>
        </w:tc>
      </w:tr>
      <w:tr w:rsidR="00621D0E" w:rsidRPr="00CC0798" w14:paraId="3A46CCCD" w14:textId="77777777" w:rsidTr="00036DF0">
        <w:trPr>
          <w:cantSplit/>
          <w:trHeight w:hRule="exact" w:val="2115"/>
          <w:jc w:val="center"/>
        </w:trPr>
        <w:tc>
          <w:tcPr>
            <w:tcW w:w="1242" w:type="dxa"/>
          </w:tcPr>
          <w:p w14:paraId="7A947C7D" w14:textId="5044C6C5" w:rsidR="00621D0E" w:rsidRDefault="00395544" w:rsidP="00F831F4">
            <w:pPr>
              <w:rPr>
                <w:rFonts w:ascii="Arial" w:hAnsi="Arial" w:cs="Arial"/>
                <w:sz w:val="18"/>
                <w:szCs w:val="18"/>
              </w:rPr>
            </w:pPr>
            <w:r>
              <w:rPr>
                <w:rFonts w:ascii="Arial" w:hAnsi="Arial" w:cs="Arial"/>
                <w:sz w:val="18"/>
                <w:szCs w:val="18"/>
              </w:rPr>
              <w:t>10</w:t>
            </w:r>
            <w:r w:rsidR="00C37DD1">
              <w:rPr>
                <w:rFonts w:ascii="Arial" w:hAnsi="Arial" w:cs="Arial"/>
                <w:sz w:val="18"/>
                <w:szCs w:val="18"/>
              </w:rPr>
              <w:t>.0 miles</w:t>
            </w:r>
          </w:p>
        </w:tc>
        <w:tc>
          <w:tcPr>
            <w:tcW w:w="2268" w:type="dxa"/>
          </w:tcPr>
          <w:p w14:paraId="2D78BE9F" w14:textId="5994F5D2" w:rsidR="00621D0E" w:rsidRDefault="00395544" w:rsidP="006B5CA2">
            <w:pPr>
              <w:rPr>
                <w:rFonts w:ascii="Arial" w:hAnsi="Arial" w:cs="Arial"/>
                <w:bCs/>
                <w:sz w:val="18"/>
                <w:szCs w:val="18"/>
              </w:rPr>
            </w:pPr>
            <w:r>
              <w:rPr>
                <w:rFonts w:ascii="Arial" w:hAnsi="Arial" w:cs="Arial"/>
                <w:bCs/>
                <w:sz w:val="18"/>
                <w:szCs w:val="18"/>
              </w:rPr>
              <w:t>FINISH just a</w:t>
            </w:r>
            <w:r w:rsidR="001D12E6">
              <w:rPr>
                <w:rFonts w:ascii="Arial" w:hAnsi="Arial" w:cs="Arial"/>
                <w:bCs/>
                <w:sz w:val="18"/>
                <w:szCs w:val="18"/>
              </w:rPr>
              <w:t>fter</w:t>
            </w:r>
            <w:r>
              <w:rPr>
                <w:rFonts w:ascii="Arial" w:hAnsi="Arial" w:cs="Arial"/>
                <w:bCs/>
                <w:sz w:val="18"/>
                <w:szCs w:val="18"/>
              </w:rPr>
              <w:t xml:space="preserve"> M6 motorway bridge</w:t>
            </w:r>
            <w:r w:rsidR="00036DF0">
              <w:rPr>
                <w:rFonts w:ascii="Arial" w:hAnsi="Arial" w:cs="Arial"/>
                <w:bCs/>
                <w:sz w:val="18"/>
                <w:szCs w:val="18"/>
              </w:rPr>
              <w:t xml:space="preserve"> </w:t>
            </w:r>
            <w:r w:rsidR="006B5CA2">
              <w:rPr>
                <w:rFonts w:ascii="Arial" w:hAnsi="Arial" w:cs="Arial"/>
                <w:bCs/>
                <w:sz w:val="18"/>
                <w:szCs w:val="18"/>
              </w:rPr>
              <w:t>just</w:t>
            </w:r>
            <w:r w:rsidR="00036DF0">
              <w:rPr>
                <w:rFonts w:ascii="Arial" w:hAnsi="Arial" w:cs="Arial"/>
                <w:bCs/>
                <w:sz w:val="18"/>
                <w:szCs w:val="18"/>
              </w:rPr>
              <w:t xml:space="preserve"> </w:t>
            </w:r>
            <w:r w:rsidR="006B5CA2">
              <w:rPr>
                <w:rFonts w:ascii="Arial" w:hAnsi="Arial" w:cs="Arial"/>
                <w:bCs/>
                <w:sz w:val="18"/>
                <w:szCs w:val="18"/>
              </w:rPr>
              <w:t>before</w:t>
            </w:r>
            <w:r w:rsidR="00036DF0">
              <w:rPr>
                <w:rFonts w:ascii="Arial" w:hAnsi="Arial" w:cs="Arial"/>
                <w:bCs/>
                <w:sz w:val="18"/>
                <w:szCs w:val="18"/>
              </w:rPr>
              <w:t xml:space="preserve"> Wither’s Lane on left</w:t>
            </w:r>
            <w:r w:rsidR="006B5CA2">
              <w:rPr>
                <w:rFonts w:ascii="Arial" w:hAnsi="Arial" w:cs="Arial"/>
                <w:bCs/>
                <w:sz w:val="18"/>
                <w:szCs w:val="18"/>
              </w:rPr>
              <w:t>.</w:t>
            </w:r>
          </w:p>
        </w:tc>
        <w:tc>
          <w:tcPr>
            <w:tcW w:w="2410" w:type="dxa"/>
          </w:tcPr>
          <w:p w14:paraId="0C35B34E" w14:textId="102FCFF7" w:rsidR="00621D0E" w:rsidRPr="00CC0798" w:rsidRDefault="00621D0E" w:rsidP="00F831F4">
            <w:pPr>
              <w:rPr>
                <w:rFonts w:ascii="Arial" w:hAnsi="Arial" w:cs="Arial"/>
                <w:sz w:val="18"/>
                <w:szCs w:val="18"/>
              </w:rPr>
            </w:pPr>
          </w:p>
        </w:tc>
        <w:tc>
          <w:tcPr>
            <w:tcW w:w="1701" w:type="dxa"/>
          </w:tcPr>
          <w:p w14:paraId="032C6D23" w14:textId="154A033D" w:rsidR="00621D0E" w:rsidRDefault="00621D0E" w:rsidP="00F831F4">
            <w:pPr>
              <w:jc w:val="center"/>
              <w:rPr>
                <w:rFonts w:ascii="Arial" w:hAnsi="Arial" w:cs="Arial"/>
                <w:sz w:val="18"/>
                <w:szCs w:val="18"/>
              </w:rPr>
            </w:pPr>
          </w:p>
        </w:tc>
        <w:tc>
          <w:tcPr>
            <w:tcW w:w="2799" w:type="dxa"/>
          </w:tcPr>
          <w:p w14:paraId="5A639B39" w14:textId="04C9BF71" w:rsidR="00C37DD1" w:rsidRDefault="00C37DD1" w:rsidP="00036DF0">
            <w:pPr>
              <w:rPr>
                <w:rFonts w:ascii="Arial" w:hAnsi="Arial" w:cs="Arial"/>
                <w:sz w:val="18"/>
                <w:szCs w:val="18"/>
              </w:rPr>
            </w:pPr>
          </w:p>
        </w:tc>
      </w:tr>
    </w:tbl>
    <w:p w14:paraId="4FDA95D3" w14:textId="77777777" w:rsidR="000A4B66" w:rsidRDefault="000A4B66" w:rsidP="000A4B66">
      <w:pPr>
        <w:rPr>
          <w:vanish/>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20"/>
      </w:tblGrid>
      <w:tr w:rsidR="006A42DB" w:rsidRPr="00CC0798" w14:paraId="3B15E562" w14:textId="77777777">
        <w:tc>
          <w:tcPr>
            <w:tcW w:w="10420" w:type="dxa"/>
            <w:shd w:val="clear" w:color="auto" w:fill="auto"/>
          </w:tcPr>
          <w:p w14:paraId="6FAF81DD" w14:textId="5FABFCC5" w:rsidR="006A42DB" w:rsidRPr="00046EBE" w:rsidRDefault="006A42DB" w:rsidP="00046EBE">
            <w:pPr>
              <w:rPr>
                <w:rFonts w:ascii="Arial" w:hAnsi="Arial"/>
                <w:sz w:val="18"/>
                <w:szCs w:val="18"/>
              </w:rPr>
            </w:pPr>
            <w:r w:rsidRPr="00CC0798">
              <w:rPr>
                <w:rFonts w:ascii="Arial" w:hAnsi="Arial"/>
                <w:sz w:val="18"/>
                <w:szCs w:val="18"/>
              </w:rPr>
              <w:t xml:space="preserve">The small junctions or entrances to farms/ facilities that are not identified </w:t>
            </w:r>
            <w:r w:rsidR="006B042E" w:rsidRPr="00CC0798">
              <w:rPr>
                <w:rFonts w:ascii="Arial" w:hAnsi="Arial"/>
                <w:sz w:val="18"/>
                <w:szCs w:val="18"/>
              </w:rPr>
              <w:t xml:space="preserve">in this risk assessment </w:t>
            </w:r>
            <w:r w:rsidRPr="00CC0798">
              <w:rPr>
                <w:rFonts w:ascii="Arial" w:hAnsi="Arial"/>
                <w:sz w:val="18"/>
                <w:szCs w:val="18"/>
              </w:rPr>
              <w:t xml:space="preserve">have been considered, however are not considered significant </w:t>
            </w:r>
            <w:r w:rsidR="006B042E" w:rsidRPr="00CC0798">
              <w:rPr>
                <w:rFonts w:ascii="Arial" w:hAnsi="Arial"/>
                <w:sz w:val="18"/>
                <w:szCs w:val="18"/>
              </w:rPr>
              <w:t xml:space="preserve">to pose a </w:t>
            </w:r>
            <w:r w:rsidRPr="00CC0798">
              <w:rPr>
                <w:rFonts w:ascii="Arial" w:hAnsi="Arial"/>
                <w:sz w:val="18"/>
                <w:szCs w:val="18"/>
              </w:rPr>
              <w:t>risk</w:t>
            </w:r>
            <w:r w:rsidR="006B042E" w:rsidRPr="00CC0798">
              <w:rPr>
                <w:rFonts w:ascii="Arial" w:hAnsi="Arial"/>
                <w:sz w:val="18"/>
                <w:szCs w:val="18"/>
              </w:rPr>
              <w:t xml:space="preserve"> and therefore have not been noted.</w:t>
            </w:r>
          </w:p>
        </w:tc>
      </w:tr>
    </w:tbl>
    <w:p w14:paraId="520DC23B" w14:textId="77777777" w:rsidR="008A73C1" w:rsidRPr="00046EBE" w:rsidRDefault="008A73C1" w:rsidP="00046EBE">
      <w:pPr>
        <w:rPr>
          <w:rFonts w:ascii="Arial" w:hAnsi="Arial"/>
          <w:sz w:val="18"/>
          <w:szCs w:val="18"/>
        </w:rPr>
      </w:pPr>
    </w:p>
    <w:sectPr w:rsidR="008A73C1" w:rsidRPr="00046EBE" w:rsidSect="008A73C1">
      <w:footerReference w:type="default" r:id="rId8"/>
      <w:pgSz w:w="11906" w:h="16838" w:code="9"/>
      <w:pgMar w:top="856" w:right="851" w:bottom="600" w:left="851"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C2942" w14:textId="77777777" w:rsidR="00744A69" w:rsidRDefault="00744A69">
      <w:r>
        <w:separator/>
      </w:r>
    </w:p>
  </w:endnote>
  <w:endnote w:type="continuationSeparator" w:id="0">
    <w:p w14:paraId="046FBF5B" w14:textId="77777777" w:rsidR="00744A69" w:rsidRDefault="0074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F774E" w14:textId="58F1088E" w:rsidR="005C4520" w:rsidRDefault="005C4520" w:rsidP="008A73C1">
    <w:pPr>
      <w:pStyle w:val="BodyText"/>
      <w:jc w:val="center"/>
    </w:pPr>
    <w:r>
      <w:rPr>
        <w:noProof/>
      </w:rPr>
      <mc:AlternateContent>
        <mc:Choice Requires="wps">
          <w:drawing>
            <wp:anchor distT="4294967295" distB="4294967295" distL="114300" distR="114300" simplePos="0" relativeHeight="251659264" behindDoc="0" locked="0" layoutInCell="1" allowOverlap="1" wp14:anchorId="76040275" wp14:editId="54F1BD1E">
              <wp:simplePos x="0" y="0"/>
              <wp:positionH relativeFrom="margin">
                <wp:posOffset>-325755</wp:posOffset>
              </wp:positionH>
              <wp:positionV relativeFrom="paragraph">
                <wp:posOffset>-8891</wp:posOffset>
              </wp:positionV>
              <wp:extent cx="7040880" cy="0"/>
              <wp:effectExtent l="0" t="0" r="0" b="0"/>
              <wp:wrapThrough wrapText="bothSides">
                <wp:wrapPolygon edited="0">
                  <wp:start x="0" y="0"/>
                  <wp:lineTo x="0" y="21600"/>
                  <wp:lineTo x="21600" y="21600"/>
                  <wp:lineTo x="21600" y="0"/>
                </wp:wrapPolygon>
              </wp:wrapThrough>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469D4" id="Straight Connector 10" o:spid="_x0000_s1026" style="position:absolute;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5.65pt,-.7pt" to="528.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" strokecolor="blue">
              <w10:wrap type="through" anchorx="margin"/>
            </v:line>
          </w:pict>
        </mc:Fallback>
      </mc:AlternateContent>
    </w:r>
  </w:p>
  <w:p w14:paraId="1F46A8F6" w14:textId="0FB72486" w:rsidR="005C4520" w:rsidRPr="005C4520" w:rsidRDefault="005C4520" w:rsidP="005C4520">
    <w:pPr>
      <w:pStyle w:val="Footer"/>
      <w:jc w:val="center"/>
      <w:rPr>
        <w:rFonts w:ascii="Arial" w:hAnsi="Arial"/>
        <w:color w:val="0000FF"/>
        <w:sz w:val="14"/>
        <w:szCs w:val="14"/>
      </w:rPr>
    </w:pPr>
    <w:r w:rsidRPr="00BF5C33">
      <w:rPr>
        <w:rFonts w:ascii="Arial" w:hAnsi="Arial"/>
        <w:color w:val="0000FF"/>
        <w:sz w:val="16"/>
      </w:rPr>
      <w:t>CYCLING TIME TRIALS IS A COMPANY LIMITED BY GUARANTEE REGISTERED IN ENGLAND No: 4413282</w:t>
    </w:r>
    <w:r w:rsidRPr="00BF5C33">
      <w:rPr>
        <w:rFonts w:ascii="Arial" w:hAnsi="Arial"/>
        <w:color w:val="0000FF"/>
        <w:sz w:val="16"/>
      </w:rPr>
      <w:br/>
    </w:r>
    <w:r>
      <w:rPr>
        <w:noProof/>
      </w:rPr>
      <w:drawing>
        <wp:anchor distT="0" distB="0" distL="114300" distR="114300" simplePos="0" relativeHeight="251667456" behindDoc="1" locked="0" layoutInCell="1" allowOverlap="1" wp14:anchorId="01A8F70F" wp14:editId="68A15141">
          <wp:simplePos x="0" y="0"/>
          <wp:positionH relativeFrom="column">
            <wp:posOffset>371475</wp:posOffset>
          </wp:positionH>
          <wp:positionV relativeFrom="paragraph">
            <wp:posOffset>10295890</wp:posOffset>
          </wp:positionV>
          <wp:extent cx="304800" cy="323850"/>
          <wp:effectExtent l="0" t="0" r="0" b="0"/>
          <wp:wrapNone/>
          <wp:docPr id="8"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5C33">
      <w:rPr>
        <w:rFonts w:ascii="Arial" w:hAnsi="Arial"/>
        <w:color w:val="0000FF"/>
        <w:sz w:val="14"/>
        <w:szCs w:val="14"/>
      </w:rPr>
      <w:t>Registered Address:</w:t>
    </w:r>
    <w:r w:rsidRPr="00BF5C33">
      <w:rPr>
        <w:sz w:val="14"/>
        <w:szCs w:val="14"/>
      </w:rPr>
      <w:t xml:space="preserve"> </w:t>
    </w:r>
    <w:r w:rsidRPr="00BF5C33">
      <w:rPr>
        <w:rFonts w:ascii="Arial" w:hAnsi="Arial"/>
        <w:color w:val="0000FF"/>
        <w:sz w:val="14"/>
        <w:szCs w:val="14"/>
      </w:rPr>
      <w:t xml:space="preserve">C/O DJH Accountants Ltd, </w:t>
    </w:r>
    <w:proofErr w:type="spellStart"/>
    <w:r w:rsidRPr="00BF5C33">
      <w:rPr>
        <w:rFonts w:ascii="Arial" w:hAnsi="Arial"/>
        <w:color w:val="0000FF"/>
        <w:sz w:val="14"/>
        <w:szCs w:val="14"/>
      </w:rPr>
      <w:t>Porthill</w:t>
    </w:r>
    <w:proofErr w:type="spellEnd"/>
    <w:r w:rsidRPr="00BF5C33">
      <w:rPr>
        <w:rFonts w:ascii="Arial" w:hAnsi="Arial"/>
        <w:color w:val="0000FF"/>
        <w:sz w:val="14"/>
        <w:szCs w:val="14"/>
      </w:rPr>
      <w:t xml:space="preserve"> Lodge, High Street, </w:t>
    </w:r>
    <w:proofErr w:type="spellStart"/>
    <w:r w:rsidRPr="00BF5C33">
      <w:rPr>
        <w:rFonts w:ascii="Arial" w:hAnsi="Arial"/>
        <w:color w:val="0000FF"/>
        <w:sz w:val="14"/>
        <w:szCs w:val="14"/>
      </w:rPr>
      <w:t>Wolstanton</w:t>
    </w:r>
    <w:proofErr w:type="spellEnd"/>
    <w:r w:rsidRPr="00BF5C33">
      <w:rPr>
        <w:rFonts w:ascii="Arial" w:hAnsi="Arial"/>
        <w:color w:val="0000FF"/>
        <w:sz w:val="14"/>
        <w:szCs w:val="14"/>
      </w:rPr>
      <w:t>, Newcastle under Lyme, Staffordshire, ST5 0EZ</w:t>
    </w:r>
    <w:r>
      <w:rPr>
        <w:noProof/>
      </w:rPr>
      <w:drawing>
        <wp:anchor distT="0" distB="0" distL="114300" distR="114300" simplePos="0" relativeHeight="251665408" behindDoc="1" locked="0" layoutInCell="1" allowOverlap="1" wp14:anchorId="7D826410" wp14:editId="743B16F6">
          <wp:simplePos x="0" y="0"/>
          <wp:positionH relativeFrom="column">
            <wp:posOffset>371475</wp:posOffset>
          </wp:positionH>
          <wp:positionV relativeFrom="paragraph">
            <wp:posOffset>10295890</wp:posOffset>
          </wp:positionV>
          <wp:extent cx="304800" cy="323850"/>
          <wp:effectExtent l="0" t="0" r="0" b="0"/>
          <wp:wrapNone/>
          <wp:docPr id="6" name="Picture 16" descr="RT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TT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323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2548C" w14:textId="77777777" w:rsidR="00744A69" w:rsidRDefault="00744A69">
      <w:r>
        <w:separator/>
      </w:r>
    </w:p>
  </w:footnote>
  <w:footnote w:type="continuationSeparator" w:id="0">
    <w:p w14:paraId="75EACD7E" w14:textId="77777777" w:rsidR="00744A69" w:rsidRDefault="00744A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93444"/>
    <w:multiLevelType w:val="hybridMultilevel"/>
    <w:tmpl w:val="F53EF580"/>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11F"/>
    <w:rsid w:val="000048A6"/>
    <w:rsid w:val="000169ED"/>
    <w:rsid w:val="00031FB7"/>
    <w:rsid w:val="00036AA1"/>
    <w:rsid w:val="00036DF0"/>
    <w:rsid w:val="00046EBE"/>
    <w:rsid w:val="0005510B"/>
    <w:rsid w:val="00064047"/>
    <w:rsid w:val="00075021"/>
    <w:rsid w:val="00084A09"/>
    <w:rsid w:val="000A4B66"/>
    <w:rsid w:val="000E5A13"/>
    <w:rsid w:val="0011028F"/>
    <w:rsid w:val="00190651"/>
    <w:rsid w:val="001A7958"/>
    <w:rsid w:val="001D12E6"/>
    <w:rsid w:val="001E048B"/>
    <w:rsid w:val="001F0BFF"/>
    <w:rsid w:val="001F492F"/>
    <w:rsid w:val="001F6F7A"/>
    <w:rsid w:val="001F798C"/>
    <w:rsid w:val="002019E1"/>
    <w:rsid w:val="00294584"/>
    <w:rsid w:val="002E4215"/>
    <w:rsid w:val="002F0C34"/>
    <w:rsid w:val="00317AE6"/>
    <w:rsid w:val="003314EE"/>
    <w:rsid w:val="00335625"/>
    <w:rsid w:val="00340828"/>
    <w:rsid w:val="00340891"/>
    <w:rsid w:val="00353061"/>
    <w:rsid w:val="00387011"/>
    <w:rsid w:val="00395544"/>
    <w:rsid w:val="003B3B9A"/>
    <w:rsid w:val="00425F7F"/>
    <w:rsid w:val="00447C52"/>
    <w:rsid w:val="004627CB"/>
    <w:rsid w:val="00487639"/>
    <w:rsid w:val="004909A4"/>
    <w:rsid w:val="004A19DC"/>
    <w:rsid w:val="004D16E8"/>
    <w:rsid w:val="004E0C37"/>
    <w:rsid w:val="0050298C"/>
    <w:rsid w:val="005116C4"/>
    <w:rsid w:val="00537A8C"/>
    <w:rsid w:val="00556318"/>
    <w:rsid w:val="00590803"/>
    <w:rsid w:val="00596BED"/>
    <w:rsid w:val="005A0F8A"/>
    <w:rsid w:val="005C4520"/>
    <w:rsid w:val="005F2D25"/>
    <w:rsid w:val="00621D0E"/>
    <w:rsid w:val="00622307"/>
    <w:rsid w:val="00647CA4"/>
    <w:rsid w:val="006566F1"/>
    <w:rsid w:val="00662266"/>
    <w:rsid w:val="00667877"/>
    <w:rsid w:val="00696599"/>
    <w:rsid w:val="0069700E"/>
    <w:rsid w:val="006A42DB"/>
    <w:rsid w:val="006A4AAD"/>
    <w:rsid w:val="006B042E"/>
    <w:rsid w:val="006B5CA2"/>
    <w:rsid w:val="0071312E"/>
    <w:rsid w:val="00741F31"/>
    <w:rsid w:val="00744A69"/>
    <w:rsid w:val="0075091B"/>
    <w:rsid w:val="00773B67"/>
    <w:rsid w:val="00777D1C"/>
    <w:rsid w:val="00781849"/>
    <w:rsid w:val="00787AF2"/>
    <w:rsid w:val="007A46E0"/>
    <w:rsid w:val="007A5CD7"/>
    <w:rsid w:val="007C0868"/>
    <w:rsid w:val="007D3F82"/>
    <w:rsid w:val="00802F93"/>
    <w:rsid w:val="00837A94"/>
    <w:rsid w:val="00866474"/>
    <w:rsid w:val="008905FE"/>
    <w:rsid w:val="00896421"/>
    <w:rsid w:val="008A73C1"/>
    <w:rsid w:val="008F7A85"/>
    <w:rsid w:val="00911F79"/>
    <w:rsid w:val="009251F7"/>
    <w:rsid w:val="00946E60"/>
    <w:rsid w:val="009834BE"/>
    <w:rsid w:val="0099096B"/>
    <w:rsid w:val="00997B88"/>
    <w:rsid w:val="009C0997"/>
    <w:rsid w:val="009E6E05"/>
    <w:rsid w:val="009F19BA"/>
    <w:rsid w:val="009F4993"/>
    <w:rsid w:val="00A20126"/>
    <w:rsid w:val="00A30E34"/>
    <w:rsid w:val="00A552E8"/>
    <w:rsid w:val="00A577CF"/>
    <w:rsid w:val="00A76BF2"/>
    <w:rsid w:val="00A84390"/>
    <w:rsid w:val="00A94FA1"/>
    <w:rsid w:val="00AF3202"/>
    <w:rsid w:val="00AF39D2"/>
    <w:rsid w:val="00AF47DD"/>
    <w:rsid w:val="00B07E3C"/>
    <w:rsid w:val="00B1711F"/>
    <w:rsid w:val="00B27C86"/>
    <w:rsid w:val="00B354C0"/>
    <w:rsid w:val="00B55484"/>
    <w:rsid w:val="00B72F20"/>
    <w:rsid w:val="00B914E7"/>
    <w:rsid w:val="00BA181C"/>
    <w:rsid w:val="00BA7081"/>
    <w:rsid w:val="00BB0E4A"/>
    <w:rsid w:val="00BC563D"/>
    <w:rsid w:val="00BC6450"/>
    <w:rsid w:val="00BD68DF"/>
    <w:rsid w:val="00C37DD1"/>
    <w:rsid w:val="00C70946"/>
    <w:rsid w:val="00C71E19"/>
    <w:rsid w:val="00C819AB"/>
    <w:rsid w:val="00CB62B8"/>
    <w:rsid w:val="00CC0798"/>
    <w:rsid w:val="00CD21E3"/>
    <w:rsid w:val="00CE56F7"/>
    <w:rsid w:val="00D032AA"/>
    <w:rsid w:val="00D058EC"/>
    <w:rsid w:val="00D10DD2"/>
    <w:rsid w:val="00D5614C"/>
    <w:rsid w:val="00D748D2"/>
    <w:rsid w:val="00D76DE2"/>
    <w:rsid w:val="00DA08D3"/>
    <w:rsid w:val="00DB7FE3"/>
    <w:rsid w:val="00DC6C62"/>
    <w:rsid w:val="00DE2067"/>
    <w:rsid w:val="00E05E20"/>
    <w:rsid w:val="00E10281"/>
    <w:rsid w:val="00E15CB0"/>
    <w:rsid w:val="00E27AD3"/>
    <w:rsid w:val="00E531E2"/>
    <w:rsid w:val="00EB412B"/>
    <w:rsid w:val="00EB47E9"/>
    <w:rsid w:val="00EC3765"/>
    <w:rsid w:val="00EC4691"/>
    <w:rsid w:val="00ED2BF9"/>
    <w:rsid w:val="00ED7DF0"/>
    <w:rsid w:val="00EE49D4"/>
    <w:rsid w:val="00F03987"/>
    <w:rsid w:val="00F0664E"/>
    <w:rsid w:val="00F21D99"/>
    <w:rsid w:val="00F253F4"/>
    <w:rsid w:val="00F344B3"/>
    <w:rsid w:val="00F40FAC"/>
    <w:rsid w:val="00F831F4"/>
    <w:rsid w:val="00F85FA1"/>
    <w:rsid w:val="00FA1246"/>
    <w:rsid w:val="00FF5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9CC523"/>
  <w15:docId w15:val="{CFD847C5-774E-4177-9A61-60D4E41D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sz w:val="36"/>
    </w:rPr>
  </w:style>
  <w:style w:type="paragraph" w:styleId="Heading2">
    <w:name w:val="heading 2"/>
    <w:basedOn w:val="Normal"/>
    <w:next w:val="Normal"/>
    <w:qFormat/>
    <w:pPr>
      <w:keepNext/>
      <w:outlineLvl w:val="1"/>
    </w:pPr>
    <w:rPr>
      <w:rFonts w:ascii="Arial" w:hAnsi="Arial"/>
      <w:sz w:val="36"/>
    </w:rPr>
  </w:style>
  <w:style w:type="paragraph" w:styleId="Heading3">
    <w:name w:val="heading 3"/>
    <w:basedOn w:val="Normal"/>
    <w:next w:val="Normal"/>
    <w:qFormat/>
    <w:pPr>
      <w:keepNext/>
      <w:outlineLvl w:val="2"/>
    </w:pPr>
    <w:rPr>
      <w:rFonts w:ascii="Arial" w:hAnsi="Arial"/>
      <w:b/>
    </w:rPr>
  </w:style>
  <w:style w:type="paragraph" w:styleId="Heading4">
    <w:name w:val="heading 4"/>
    <w:basedOn w:val="Normal"/>
    <w:next w:val="Normal"/>
    <w:qFormat/>
    <w:pPr>
      <w:keepNext/>
      <w:jc w:val="center"/>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
    <w:name w:val="Body Text"/>
    <w:basedOn w:val="Normal"/>
    <w:rPr>
      <w:rFonts w:ascii="Arial" w:hAnsi="Arial"/>
      <w:color w:val="000000"/>
      <w:sz w:val="16"/>
    </w:rPr>
  </w:style>
  <w:style w:type="table" w:styleId="TableGrid">
    <w:name w:val="Table Grid"/>
    <w:basedOn w:val="TableNormal"/>
    <w:rsid w:val="00B27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C4520"/>
  </w:style>
  <w:style w:type="paragraph" w:styleId="BalloonText">
    <w:name w:val="Balloon Text"/>
    <w:basedOn w:val="Normal"/>
    <w:link w:val="BalloonTextChar"/>
    <w:uiPriority w:val="99"/>
    <w:semiHidden/>
    <w:unhideWhenUsed/>
    <w:rsid w:val="00353061"/>
    <w:rPr>
      <w:rFonts w:ascii="Tahoma" w:hAnsi="Tahoma" w:cs="Tahoma"/>
      <w:sz w:val="16"/>
      <w:szCs w:val="16"/>
    </w:rPr>
  </w:style>
  <w:style w:type="character" w:customStyle="1" w:styleId="BalloonTextChar">
    <w:name w:val="Balloon Text Char"/>
    <w:basedOn w:val="DefaultParagraphFont"/>
    <w:link w:val="BalloonText"/>
    <w:uiPriority w:val="99"/>
    <w:semiHidden/>
    <w:rsid w:val="00353061"/>
    <w:rPr>
      <w:rFonts w:ascii="Tahoma" w:hAnsi="Tahoma" w:cs="Tahoma"/>
      <w:sz w:val="16"/>
      <w:szCs w:val="16"/>
    </w:rPr>
  </w:style>
  <w:style w:type="paragraph" w:customStyle="1" w:styleId="Default">
    <w:name w:val="Default"/>
    <w:rsid w:val="00F85FA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89E25632F9489282BA1E2A4288AC89"/>
        <w:category>
          <w:name w:val="General"/>
          <w:gallery w:val="placeholder"/>
        </w:category>
        <w:types>
          <w:type w:val="bbPlcHdr"/>
        </w:types>
        <w:behaviors>
          <w:behavior w:val="content"/>
        </w:behaviors>
        <w:guid w:val="{6C1108B5-3E51-486D-AE71-C42ED2CB1338}"/>
      </w:docPartPr>
      <w:docPartBody>
        <w:p w:rsidR="0091350D" w:rsidRDefault="00142D02" w:rsidP="00142D02">
          <w:pPr>
            <w:pStyle w:val="5F89E25632F9489282BA1E2A4288AC89"/>
          </w:pPr>
          <w:r w:rsidRPr="007616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02"/>
    <w:rsid w:val="000C595B"/>
    <w:rsid w:val="00142D02"/>
    <w:rsid w:val="00181247"/>
    <w:rsid w:val="001F53B3"/>
    <w:rsid w:val="0091350D"/>
    <w:rsid w:val="00985698"/>
    <w:rsid w:val="00C04B37"/>
    <w:rsid w:val="00EA3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2D02"/>
    <w:rPr>
      <w:color w:val="808080"/>
    </w:rPr>
  </w:style>
  <w:style w:type="paragraph" w:customStyle="1" w:styleId="5F89E25632F9489282BA1E2A4288AC89">
    <w:name w:val="5F89E25632F9489282BA1E2A4288AC89"/>
    <w:rsid w:val="00142D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Cycling Time Trials</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Lawton</dc:creator>
  <cp:lastModifiedBy>David Wingate</cp:lastModifiedBy>
  <cp:revision>4</cp:revision>
  <cp:lastPrinted>2022-01-11T18:12:00Z</cp:lastPrinted>
  <dcterms:created xsi:type="dcterms:W3CDTF">2022-05-04T22:34:00Z</dcterms:created>
  <dcterms:modified xsi:type="dcterms:W3CDTF">2023-04-12T14:01:00Z</dcterms:modified>
</cp:coreProperties>
</file>